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EE417" w14:textId="77777777" w:rsidR="00661E1A" w:rsidRPr="000942D9" w:rsidRDefault="00661E1A" w:rsidP="00661E1A">
      <w:pPr>
        <w:rPr>
          <w:rFonts w:ascii="Times New Roman" w:hAnsi="Times New Roman" w:cs="Times New Roman"/>
        </w:rPr>
      </w:pPr>
    </w:p>
    <w:tbl>
      <w:tblPr>
        <w:tblStyle w:val="TabloKlavuzu"/>
        <w:tblW w:w="9264" w:type="dxa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5300"/>
      </w:tblGrid>
      <w:tr w:rsidR="00E368E6" w:rsidRPr="00BB15C7" w14:paraId="33ECB4E2" w14:textId="77777777" w:rsidTr="00EE76B2">
        <w:trPr>
          <w:trHeight w:val="278"/>
        </w:trPr>
        <w:tc>
          <w:tcPr>
            <w:tcW w:w="2122" w:type="dxa"/>
            <w:vMerge w:val="restart"/>
            <w:vAlign w:val="center"/>
          </w:tcPr>
          <w:p w14:paraId="76BDD3C9" w14:textId="051E6FC5" w:rsidR="00E368E6" w:rsidRPr="00BB15C7" w:rsidRDefault="00503AB9" w:rsidP="00134BF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C7">
              <w:rPr>
                <w:rFonts w:ascii="Times New Roman" w:hAnsi="Times New Roman" w:cs="Times New Roman"/>
                <w:b/>
                <w:sz w:val="20"/>
                <w:szCs w:val="20"/>
              </w:rPr>
              <w:t>ÖĞRENCİ BİLGİLERİ</w:t>
            </w:r>
            <w:r w:rsidR="00EE76B2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EE76B2" w:rsidRPr="00EE76B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STUDENT INFORMATIONS</w:t>
            </w:r>
          </w:p>
        </w:tc>
        <w:tc>
          <w:tcPr>
            <w:tcW w:w="1842" w:type="dxa"/>
          </w:tcPr>
          <w:p w14:paraId="400D89A4" w14:textId="45477AB2" w:rsidR="00E368E6" w:rsidRPr="00EE76B2" w:rsidRDefault="00503AB9" w:rsidP="00EE76B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C7">
              <w:rPr>
                <w:rFonts w:ascii="Times New Roman" w:hAnsi="Times New Roman" w:cs="Times New Roman"/>
                <w:b/>
                <w:sz w:val="20"/>
                <w:szCs w:val="20"/>
              </w:rPr>
              <w:t>Numarası</w:t>
            </w:r>
            <w:r w:rsidR="00EE76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</w:t>
            </w:r>
            <w:proofErr w:type="spellStart"/>
            <w:r w:rsidR="00EE76B2" w:rsidRPr="00EE76B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Student</w:t>
            </w:r>
            <w:proofErr w:type="spellEnd"/>
            <w:r w:rsidR="00EE76B2" w:rsidRPr="00EE76B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E76B2" w:rsidRPr="00EE76B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Number</w:t>
            </w:r>
            <w:proofErr w:type="spellEnd"/>
            <w:r w:rsidRPr="00EE76B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5300" w:type="dxa"/>
          </w:tcPr>
          <w:p w14:paraId="6B72C086" w14:textId="6249B0B9" w:rsidR="00E368E6" w:rsidRPr="00BB15C7" w:rsidRDefault="00E368E6" w:rsidP="00134B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8E6" w:rsidRPr="00BB15C7" w14:paraId="576D6016" w14:textId="77777777" w:rsidTr="00EE76B2">
        <w:trPr>
          <w:trHeight w:val="278"/>
        </w:trPr>
        <w:tc>
          <w:tcPr>
            <w:tcW w:w="2122" w:type="dxa"/>
            <w:vMerge/>
            <w:vAlign w:val="center"/>
          </w:tcPr>
          <w:p w14:paraId="29D636A4" w14:textId="77777777" w:rsidR="00E368E6" w:rsidRPr="00BB15C7" w:rsidRDefault="00E368E6" w:rsidP="00134BF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9FAE9B4" w14:textId="098B26EF" w:rsidR="00E368E6" w:rsidRPr="00BB15C7" w:rsidRDefault="00E368E6" w:rsidP="00EE76B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C7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r w:rsidR="00EE76B2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EE76B2" w:rsidRPr="00EE76B2">
              <w:rPr>
                <w:rFonts w:ascii="Times New Roman" w:hAnsi="Times New Roman" w:cs="Times New Roman"/>
                <w:bCs/>
                <w:sz w:val="20"/>
                <w:szCs w:val="20"/>
              </w:rPr>
              <w:t>Name</w:t>
            </w:r>
            <w:r w:rsidRPr="00BB15C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300" w:type="dxa"/>
          </w:tcPr>
          <w:p w14:paraId="49E453BD" w14:textId="77777777" w:rsidR="00E368E6" w:rsidRPr="00BB15C7" w:rsidRDefault="00E368E6" w:rsidP="00134B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8E6" w:rsidRPr="00BB15C7" w14:paraId="333C6BE1" w14:textId="77777777" w:rsidTr="00EE76B2">
        <w:trPr>
          <w:trHeight w:val="278"/>
        </w:trPr>
        <w:tc>
          <w:tcPr>
            <w:tcW w:w="2122" w:type="dxa"/>
            <w:vMerge/>
            <w:vAlign w:val="center"/>
          </w:tcPr>
          <w:p w14:paraId="06BB5031" w14:textId="77777777" w:rsidR="00E368E6" w:rsidRPr="00BB15C7" w:rsidRDefault="00E368E6" w:rsidP="00134BF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B002ADC" w14:textId="6A8839FA" w:rsidR="00E368E6" w:rsidRPr="00BB15C7" w:rsidRDefault="00E368E6" w:rsidP="00EE76B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C7">
              <w:rPr>
                <w:rFonts w:ascii="Times New Roman" w:hAnsi="Times New Roman" w:cs="Times New Roman"/>
                <w:b/>
                <w:sz w:val="20"/>
                <w:szCs w:val="20"/>
              </w:rPr>
              <w:t>Soyadı</w:t>
            </w:r>
            <w:r w:rsidR="00EE76B2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="00EE76B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Surname</w:t>
            </w:r>
            <w:proofErr w:type="spellEnd"/>
            <w:r w:rsidRPr="00EE76B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5300" w:type="dxa"/>
          </w:tcPr>
          <w:p w14:paraId="30792991" w14:textId="77777777" w:rsidR="00E368E6" w:rsidRPr="00BB15C7" w:rsidRDefault="00E368E6" w:rsidP="00134B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04AE50" w14:textId="77777777" w:rsidR="004A50AE" w:rsidRPr="00BB15C7" w:rsidRDefault="004A50AE" w:rsidP="00B5029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264" w:type="dxa"/>
        <w:tblLayout w:type="fixed"/>
        <w:tblLook w:val="04A0" w:firstRow="1" w:lastRow="0" w:firstColumn="1" w:lastColumn="0" w:noHBand="0" w:noVBand="1"/>
      </w:tblPr>
      <w:tblGrid>
        <w:gridCol w:w="3964"/>
        <w:gridCol w:w="5300"/>
      </w:tblGrid>
      <w:tr w:rsidR="004A50AE" w:rsidRPr="00BB15C7" w14:paraId="43652A54" w14:textId="77777777" w:rsidTr="00EE76B2">
        <w:trPr>
          <w:trHeight w:val="278"/>
        </w:trPr>
        <w:tc>
          <w:tcPr>
            <w:tcW w:w="3964" w:type="dxa"/>
            <w:vAlign w:val="center"/>
          </w:tcPr>
          <w:p w14:paraId="63105B60" w14:textId="33A975FE" w:rsidR="004A50AE" w:rsidRPr="00BB15C7" w:rsidRDefault="004A50AE" w:rsidP="005859F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C7">
              <w:rPr>
                <w:rFonts w:ascii="Times New Roman" w:hAnsi="Times New Roman" w:cs="Times New Roman"/>
                <w:b/>
                <w:sz w:val="20"/>
                <w:szCs w:val="20"/>
              </w:rPr>
              <w:t>ANABİLİM DALI</w:t>
            </w:r>
            <w:r w:rsidR="00EE76B2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EE76B2" w:rsidRPr="00EE76B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DEPARTMENT</w:t>
            </w:r>
          </w:p>
        </w:tc>
        <w:tc>
          <w:tcPr>
            <w:tcW w:w="5300" w:type="dxa"/>
          </w:tcPr>
          <w:p w14:paraId="058E692A" w14:textId="3AF3628E" w:rsidR="004A50AE" w:rsidRPr="00BB15C7" w:rsidRDefault="004A50AE" w:rsidP="005859F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0AE" w:rsidRPr="00BB15C7" w14:paraId="1141601E" w14:textId="77777777" w:rsidTr="00EE76B2">
        <w:trPr>
          <w:trHeight w:val="278"/>
        </w:trPr>
        <w:tc>
          <w:tcPr>
            <w:tcW w:w="3964" w:type="dxa"/>
            <w:vAlign w:val="center"/>
          </w:tcPr>
          <w:p w14:paraId="1B15A997" w14:textId="401F5E18" w:rsidR="004A50AE" w:rsidRPr="00BB15C7" w:rsidRDefault="004A50AE" w:rsidP="005859F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C7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  <w:r w:rsidR="00EE76B2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EE76B2" w:rsidRPr="00EE76B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PROGRAM</w:t>
            </w:r>
          </w:p>
        </w:tc>
        <w:tc>
          <w:tcPr>
            <w:tcW w:w="5300" w:type="dxa"/>
          </w:tcPr>
          <w:p w14:paraId="2917CDDD" w14:textId="58F75C1B" w:rsidR="004A50AE" w:rsidRPr="00BB15C7" w:rsidRDefault="004A50AE" w:rsidP="005859F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1CEC34" w14:textId="77777777" w:rsidR="003D3C22" w:rsidRPr="00BB15C7" w:rsidRDefault="003D3C22" w:rsidP="00B5029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264" w:type="dxa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5300"/>
      </w:tblGrid>
      <w:tr w:rsidR="006115D3" w:rsidRPr="00BB15C7" w14:paraId="05F13E9E" w14:textId="77777777" w:rsidTr="00EE76B2">
        <w:trPr>
          <w:trHeight w:val="278"/>
        </w:trPr>
        <w:tc>
          <w:tcPr>
            <w:tcW w:w="2122" w:type="dxa"/>
            <w:vMerge w:val="restart"/>
            <w:vAlign w:val="center"/>
          </w:tcPr>
          <w:p w14:paraId="782B820F" w14:textId="77777777" w:rsidR="00F0644F" w:rsidRDefault="00F0644F" w:rsidP="005859F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ÇEVRİMİÇİ</w:t>
            </w:r>
          </w:p>
          <w:p w14:paraId="3884CF36" w14:textId="188B58D5" w:rsidR="006115D3" w:rsidRPr="00BB15C7" w:rsidRDefault="006115D3" w:rsidP="005859F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C7">
              <w:rPr>
                <w:rFonts w:ascii="Times New Roman" w:hAnsi="Times New Roman" w:cs="Times New Roman"/>
                <w:b/>
                <w:sz w:val="20"/>
                <w:szCs w:val="20"/>
              </w:rPr>
              <w:t>SINAV BİLGİLERİ</w:t>
            </w:r>
            <w:r w:rsidR="00EE76B2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EE76B2" w:rsidRPr="00EE76B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ONLINE EXAMINATION INFORMATION</w:t>
            </w:r>
          </w:p>
        </w:tc>
        <w:tc>
          <w:tcPr>
            <w:tcW w:w="1842" w:type="dxa"/>
          </w:tcPr>
          <w:p w14:paraId="5A0E23DB" w14:textId="5F6910B0" w:rsidR="006115D3" w:rsidRPr="00BB15C7" w:rsidRDefault="006115D3" w:rsidP="005859F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15C7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  <w:r w:rsidR="00EE76B2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="00EE76B2" w:rsidRPr="00EE76B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Date</w:t>
            </w:r>
            <w:proofErr w:type="spellEnd"/>
            <w:r w:rsidRPr="00EE76B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5300" w:type="dxa"/>
          </w:tcPr>
          <w:p w14:paraId="6B826F35" w14:textId="77777777" w:rsidR="006115D3" w:rsidRPr="00BB15C7" w:rsidRDefault="006115D3" w:rsidP="005859F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5D3" w:rsidRPr="00BB15C7" w14:paraId="4C42F6A3" w14:textId="77777777" w:rsidTr="00EE76B2">
        <w:trPr>
          <w:trHeight w:val="278"/>
        </w:trPr>
        <w:tc>
          <w:tcPr>
            <w:tcW w:w="2122" w:type="dxa"/>
            <w:vMerge/>
            <w:vAlign w:val="center"/>
          </w:tcPr>
          <w:p w14:paraId="12FBD857" w14:textId="77777777" w:rsidR="006115D3" w:rsidRPr="00BB15C7" w:rsidRDefault="006115D3" w:rsidP="005859F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2A74A22" w14:textId="5765B44E" w:rsidR="006115D3" w:rsidRPr="00BB15C7" w:rsidRDefault="006115D3" w:rsidP="005859F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C7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  <w:r w:rsidR="00EE76B2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EE76B2" w:rsidRPr="00EE76B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Time</w:t>
            </w:r>
            <w:r w:rsidRPr="00EE76B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5300" w:type="dxa"/>
          </w:tcPr>
          <w:p w14:paraId="46D3F3F6" w14:textId="77777777" w:rsidR="006115D3" w:rsidRPr="00BB15C7" w:rsidRDefault="006115D3" w:rsidP="005859F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5D3" w:rsidRPr="00BB15C7" w14:paraId="12F832B4" w14:textId="77777777" w:rsidTr="00EE76B2">
        <w:trPr>
          <w:trHeight w:val="278"/>
        </w:trPr>
        <w:tc>
          <w:tcPr>
            <w:tcW w:w="2122" w:type="dxa"/>
            <w:vMerge/>
            <w:vAlign w:val="center"/>
          </w:tcPr>
          <w:p w14:paraId="3FFCB5FD" w14:textId="77777777" w:rsidR="006115D3" w:rsidRPr="00BB15C7" w:rsidRDefault="006115D3" w:rsidP="005859F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CDE7E87" w14:textId="7B77FB09" w:rsidR="006115D3" w:rsidRPr="00BB15C7" w:rsidRDefault="00F0644F" w:rsidP="005859F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</w:t>
            </w:r>
            <w:r w:rsidR="00EE76B2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="00EE76B2" w:rsidRPr="00EE76B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Duration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300" w:type="dxa"/>
          </w:tcPr>
          <w:p w14:paraId="5EA8F628" w14:textId="77777777" w:rsidR="006115D3" w:rsidRPr="00BB15C7" w:rsidRDefault="006115D3" w:rsidP="005859F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D7B5E6" w14:textId="77777777" w:rsidR="003D3C22" w:rsidRPr="00BB15C7" w:rsidRDefault="003D3C22" w:rsidP="00B5029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264" w:type="dxa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2268"/>
        <w:gridCol w:w="2606"/>
      </w:tblGrid>
      <w:tr w:rsidR="00F0644F" w:rsidRPr="00BB15C7" w14:paraId="5E517CDC" w14:textId="77777777" w:rsidTr="003D3C22">
        <w:trPr>
          <w:trHeight w:val="278"/>
        </w:trPr>
        <w:tc>
          <w:tcPr>
            <w:tcW w:w="2122" w:type="dxa"/>
            <w:vMerge w:val="restart"/>
            <w:vAlign w:val="center"/>
          </w:tcPr>
          <w:p w14:paraId="6A9CA65D" w14:textId="457DD0E3" w:rsidR="00F0644F" w:rsidRPr="00BB15C7" w:rsidRDefault="00F0644F" w:rsidP="003D3C2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KARAR</w:t>
            </w:r>
            <w:r w:rsidR="00EE76B2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EE76B2" w:rsidRPr="00EE76B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DECISION</w:t>
            </w:r>
            <w:r w:rsidR="00D311CF" w:rsidRPr="00EE76B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2268" w:type="dxa"/>
          </w:tcPr>
          <w:p w14:paraId="03230403" w14:textId="37FF457C" w:rsidR="00F0644F" w:rsidRPr="00BB15C7" w:rsidRDefault="00F0644F" w:rsidP="003D3C22">
            <w:pPr>
              <w:spacing w:line="360" w:lineRule="auto"/>
              <w:ind w:left="178"/>
              <w:rPr>
                <w:rFonts w:ascii="Times New Roman" w:hAnsi="Times New Roman" w:cs="Times New Roman"/>
                <w:sz w:val="20"/>
                <w:szCs w:val="20"/>
              </w:rPr>
            </w:pPr>
            <w:r w:rsidRPr="00BB15C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5C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D00E5">
              <w:rPr>
                <w:rFonts w:ascii="Times New Roman" w:hAnsi="Times New Roman" w:cs="Times New Roman"/>
                <w:sz w:val="20"/>
                <w:szCs w:val="20"/>
              </w:rPr>
            </w:r>
            <w:r w:rsidR="007D00E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B15C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B15C7">
              <w:rPr>
                <w:rFonts w:ascii="Times New Roman" w:hAnsi="Times New Roman" w:cs="Times New Roman"/>
                <w:sz w:val="20"/>
                <w:szCs w:val="20"/>
              </w:rPr>
              <w:t xml:space="preserve"> Kabul</w:t>
            </w:r>
            <w:r w:rsidR="00EE76B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EE76B2" w:rsidRPr="00EE76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Acceptance</w:t>
            </w:r>
            <w:proofErr w:type="spellEnd"/>
            <w:r w:rsidRPr="00BB15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5A1FAEA9" w14:textId="6F9C01A8" w:rsidR="00F0644F" w:rsidRPr="00BB15C7" w:rsidRDefault="00F0644F" w:rsidP="003D3C2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15C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5C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D00E5">
              <w:rPr>
                <w:rFonts w:ascii="Times New Roman" w:hAnsi="Times New Roman" w:cs="Times New Roman"/>
                <w:sz w:val="20"/>
                <w:szCs w:val="20"/>
              </w:rPr>
            </w:r>
            <w:r w:rsidR="007D00E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B15C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EE76B2">
              <w:rPr>
                <w:rFonts w:ascii="Times New Roman" w:hAnsi="Times New Roman" w:cs="Times New Roman"/>
                <w:sz w:val="20"/>
                <w:szCs w:val="20"/>
              </w:rPr>
              <w:t xml:space="preserve"> Düzeltme/</w:t>
            </w:r>
            <w:proofErr w:type="spellStart"/>
            <w:r w:rsidR="00EE76B2" w:rsidRPr="00EE76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Revision</w:t>
            </w:r>
            <w:proofErr w:type="spellEnd"/>
          </w:p>
        </w:tc>
        <w:tc>
          <w:tcPr>
            <w:tcW w:w="2606" w:type="dxa"/>
          </w:tcPr>
          <w:p w14:paraId="291323CF" w14:textId="1F6114DC" w:rsidR="00F0644F" w:rsidRPr="00BB15C7" w:rsidRDefault="00F0644F" w:rsidP="003D3C2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15C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5C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D00E5">
              <w:rPr>
                <w:rFonts w:ascii="Times New Roman" w:hAnsi="Times New Roman" w:cs="Times New Roman"/>
                <w:sz w:val="20"/>
                <w:szCs w:val="20"/>
              </w:rPr>
            </w:r>
            <w:r w:rsidR="007D00E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B15C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B15C7">
              <w:rPr>
                <w:rFonts w:ascii="Times New Roman" w:hAnsi="Times New Roman" w:cs="Times New Roman"/>
                <w:sz w:val="20"/>
                <w:szCs w:val="20"/>
              </w:rPr>
              <w:t xml:space="preserve"> Ret</w:t>
            </w:r>
            <w:r w:rsidR="00EE76B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EE76B2" w:rsidRPr="00EE76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Rejection</w:t>
            </w:r>
            <w:proofErr w:type="spellEnd"/>
            <w:r w:rsidRPr="00BB15C7">
              <w:rPr>
                <w:rFonts w:ascii="Times New Roman" w:hAnsi="Times New Roman" w:cs="Times New Roman"/>
                <w:sz w:val="20"/>
                <w:szCs w:val="20"/>
              </w:rPr>
              <w:t xml:space="preserve"> (*</w:t>
            </w:r>
            <w:r w:rsidR="00D311C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B15C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0644F" w:rsidRPr="00BB15C7" w14:paraId="40DEE7B3" w14:textId="77777777" w:rsidTr="00E02E06">
        <w:trPr>
          <w:trHeight w:val="278"/>
        </w:trPr>
        <w:tc>
          <w:tcPr>
            <w:tcW w:w="2122" w:type="dxa"/>
            <w:vMerge/>
            <w:vAlign w:val="center"/>
          </w:tcPr>
          <w:p w14:paraId="78E2B4F1" w14:textId="77777777" w:rsidR="00F0644F" w:rsidRDefault="00F0644F" w:rsidP="003D3C2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42" w:type="dxa"/>
            <w:gridSpan w:val="3"/>
          </w:tcPr>
          <w:p w14:paraId="4B135CE0" w14:textId="5D3F7C13" w:rsidR="00F0644F" w:rsidRPr="00F0644F" w:rsidRDefault="00F0644F" w:rsidP="00EE76B2">
            <w:pPr>
              <w:spacing w:line="360" w:lineRule="auto"/>
              <w:ind w:left="1028" w:hanging="102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644F">
              <w:rPr>
                <w:rFonts w:ascii="Times New Roman" w:hAnsi="Times New Roman" w:cs="Times New Roman"/>
                <w:b/>
                <w:sz w:val="20"/>
                <w:szCs w:val="20"/>
              </w:rPr>
              <w:t>Açıklama</w:t>
            </w:r>
            <w:r w:rsidR="00EE76B2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="00EE76B2" w:rsidRPr="00EE76B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Explanation</w:t>
            </w:r>
            <w:proofErr w:type="spellEnd"/>
            <w:r w:rsidRPr="00F064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D311CF" w:rsidRPr="00D311C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>
                    <w:default w:val="[Düzeltme veya Ret kararı verilen tez için açıklama metninizi buraya yazabilirsiniz.]"/>
                  </w:textInput>
                </w:ffData>
              </w:fldChar>
            </w:r>
            <w:bookmarkStart w:id="0" w:name="Metin1"/>
            <w:r w:rsidR="00D311CF" w:rsidRPr="00D311C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D311CF" w:rsidRPr="00D311CF">
              <w:rPr>
                <w:rFonts w:ascii="Times New Roman" w:hAnsi="Times New Roman" w:cs="Times New Roman"/>
                <w:sz w:val="20"/>
                <w:szCs w:val="20"/>
              </w:rPr>
            </w:r>
            <w:r w:rsidR="00D311CF" w:rsidRPr="00D311C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311CF" w:rsidRPr="00D311CF">
              <w:rPr>
                <w:rFonts w:ascii="Times New Roman" w:hAnsi="Times New Roman" w:cs="Times New Roman"/>
                <w:noProof/>
                <w:sz w:val="20"/>
                <w:szCs w:val="20"/>
              </w:rPr>
              <w:t>[Düzeltme veya Ret kararı verilen tez için açıklama metninizi buraya yazabilirsiniz.]</w:t>
            </w:r>
            <w:r w:rsidR="00D311CF" w:rsidRPr="00D311C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0"/>
            <w:r w:rsidR="00EE76B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bookmarkStart w:id="1" w:name="_GoBack"/>
            <w:bookmarkEnd w:id="1"/>
            <w:r w:rsidR="00EE76B2" w:rsidRPr="00EE76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</w:t>
            </w:r>
            <w:proofErr w:type="spellStart"/>
            <w:r w:rsidR="00EE76B2" w:rsidRPr="00EE76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You</w:t>
            </w:r>
            <w:proofErr w:type="spellEnd"/>
            <w:r w:rsidR="00EE76B2" w:rsidRPr="00EE76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E76B2" w:rsidRPr="00EE76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may</w:t>
            </w:r>
            <w:proofErr w:type="spellEnd"/>
            <w:r w:rsidR="00EE76B2" w:rsidRPr="00EE76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E76B2" w:rsidRPr="00EE76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provide</w:t>
            </w:r>
            <w:proofErr w:type="spellEnd"/>
            <w:r w:rsidR="00EE76B2" w:rsidRPr="00EE76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E76B2" w:rsidRPr="00EE76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your</w:t>
            </w:r>
            <w:proofErr w:type="spellEnd"/>
            <w:r w:rsidR="00EE76B2" w:rsidRPr="00EE76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E76B2" w:rsidRPr="00EE76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explanation</w:t>
            </w:r>
            <w:proofErr w:type="spellEnd"/>
            <w:r w:rsidR="00EE76B2" w:rsidRPr="00EE76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here </w:t>
            </w:r>
            <w:proofErr w:type="spellStart"/>
            <w:r w:rsidR="00EE76B2" w:rsidRPr="00EE76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for</w:t>
            </w:r>
            <w:proofErr w:type="spellEnd"/>
            <w:r w:rsidR="00EE76B2" w:rsidRPr="00EE76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E76B2" w:rsidRPr="00EE76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theses</w:t>
            </w:r>
            <w:proofErr w:type="spellEnd"/>
            <w:r w:rsidR="00EE76B2" w:rsidRPr="00EE76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E76B2" w:rsidRPr="00EE76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evaluated</w:t>
            </w:r>
            <w:proofErr w:type="spellEnd"/>
            <w:r w:rsidR="00EE76B2" w:rsidRPr="00EE76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as </w:t>
            </w:r>
            <w:proofErr w:type="spellStart"/>
            <w:r w:rsidR="00EE76B2" w:rsidRPr="00EE76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Revision</w:t>
            </w:r>
            <w:proofErr w:type="spellEnd"/>
            <w:r w:rsidR="00EE76B2" w:rsidRPr="00EE76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E76B2" w:rsidRPr="00EE76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or</w:t>
            </w:r>
            <w:proofErr w:type="spellEnd"/>
            <w:r w:rsidR="00EE76B2" w:rsidRPr="00EE76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E76B2" w:rsidRPr="00EE76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Rejection</w:t>
            </w:r>
            <w:proofErr w:type="spellEnd"/>
            <w:r w:rsidR="00EE76B2" w:rsidRPr="00EE76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.]</w:t>
            </w:r>
          </w:p>
        </w:tc>
      </w:tr>
    </w:tbl>
    <w:p w14:paraId="7481F444" w14:textId="707ECB25" w:rsidR="006115D3" w:rsidRDefault="006115D3" w:rsidP="00B5029E">
      <w:pPr>
        <w:rPr>
          <w:rFonts w:ascii="Times New Roman" w:hAnsi="Times New Roman" w:cs="Times New Roman"/>
        </w:rPr>
      </w:pPr>
    </w:p>
    <w:p w14:paraId="4B444300" w14:textId="77777777" w:rsidR="00134BFA" w:rsidRPr="00BB15C7" w:rsidRDefault="00134BFA" w:rsidP="00B5029E">
      <w:pPr>
        <w:rPr>
          <w:rFonts w:ascii="Times New Roman" w:hAnsi="Times New Roman" w:cs="Times New Roman"/>
        </w:rPr>
      </w:pPr>
    </w:p>
    <w:p w14:paraId="1CEE01C5" w14:textId="7D9C96BF" w:rsidR="003D3C22" w:rsidRDefault="005621BC" w:rsidP="00EE76B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</w:t>
      </w:r>
      <w:r w:rsidR="00D311CF" w:rsidRPr="00D311CF">
        <w:rPr>
          <w:rFonts w:ascii="Times New Roman" w:hAnsi="Times New Roman" w:cs="Times New Roman"/>
          <w:sz w:val="22"/>
          <w:szCs w:val="22"/>
        </w:rPr>
        <w:t>u tutanak, Çevrimiçi Tez Savunma Sınavı sonrası tarafım</w:t>
      </w:r>
      <w:r w:rsidR="00D311CF">
        <w:rPr>
          <w:rFonts w:ascii="Times New Roman" w:hAnsi="Times New Roman" w:cs="Times New Roman"/>
          <w:sz w:val="22"/>
          <w:szCs w:val="22"/>
        </w:rPr>
        <w:t>ca</w:t>
      </w:r>
      <w:r w:rsidR="00D311CF" w:rsidRPr="00D311CF">
        <w:rPr>
          <w:rFonts w:ascii="Times New Roman" w:hAnsi="Times New Roman" w:cs="Times New Roman"/>
          <w:sz w:val="22"/>
          <w:szCs w:val="22"/>
        </w:rPr>
        <w:t xml:space="preserve"> düzenlenmiş </w:t>
      </w:r>
      <w:r w:rsidR="00D311CF">
        <w:rPr>
          <w:rFonts w:ascii="Times New Roman" w:hAnsi="Times New Roman" w:cs="Times New Roman"/>
          <w:sz w:val="22"/>
          <w:szCs w:val="22"/>
        </w:rPr>
        <w:t>ve</w:t>
      </w:r>
      <w:r w:rsidR="00D311CF" w:rsidRPr="00D311CF">
        <w:rPr>
          <w:rFonts w:ascii="Times New Roman" w:hAnsi="Times New Roman" w:cs="Times New Roman"/>
          <w:sz w:val="22"/>
          <w:szCs w:val="22"/>
        </w:rPr>
        <w:t xml:space="preserve"> </w:t>
      </w:r>
      <w:r w:rsidR="00D311CF">
        <w:rPr>
          <w:rFonts w:ascii="Times New Roman" w:hAnsi="Times New Roman" w:cs="Times New Roman"/>
          <w:sz w:val="22"/>
          <w:szCs w:val="22"/>
        </w:rPr>
        <w:t>taratıldıktan sonra</w:t>
      </w:r>
      <w:r w:rsidR="00D311CF" w:rsidRPr="00D311CF">
        <w:rPr>
          <w:rFonts w:ascii="Times New Roman" w:hAnsi="Times New Roman" w:cs="Times New Roman"/>
          <w:sz w:val="22"/>
          <w:szCs w:val="22"/>
        </w:rPr>
        <w:t xml:space="preserve"> kurumsal e-posta adresim üzerinden </w:t>
      </w:r>
      <w:r w:rsidR="00D311CF">
        <w:rPr>
          <w:rFonts w:ascii="Times New Roman" w:hAnsi="Times New Roman" w:cs="Times New Roman"/>
          <w:sz w:val="22"/>
          <w:szCs w:val="22"/>
        </w:rPr>
        <w:t xml:space="preserve">tez </w:t>
      </w:r>
      <w:r w:rsidR="00D311CF" w:rsidRPr="00D311CF">
        <w:rPr>
          <w:rFonts w:ascii="Times New Roman" w:hAnsi="Times New Roman" w:cs="Times New Roman"/>
          <w:sz w:val="22"/>
          <w:szCs w:val="22"/>
        </w:rPr>
        <w:t>danışman</w:t>
      </w:r>
      <w:r w:rsidR="00D311CF">
        <w:rPr>
          <w:rFonts w:ascii="Times New Roman" w:hAnsi="Times New Roman" w:cs="Times New Roman"/>
          <w:sz w:val="22"/>
          <w:szCs w:val="22"/>
        </w:rPr>
        <w:t>ı</w:t>
      </w:r>
      <w:r w:rsidR="00D311CF" w:rsidRPr="00D311CF">
        <w:rPr>
          <w:rFonts w:ascii="Times New Roman" w:hAnsi="Times New Roman" w:cs="Times New Roman"/>
          <w:sz w:val="22"/>
          <w:szCs w:val="22"/>
        </w:rPr>
        <w:t xml:space="preserve"> öğretim üyesinin kurumsal e-posta adresine gönderilmiştir.</w:t>
      </w:r>
    </w:p>
    <w:p w14:paraId="7B501485" w14:textId="3775B2E3" w:rsidR="00EE76B2" w:rsidRPr="00EE76B2" w:rsidRDefault="00EE76B2" w:rsidP="00EE76B2">
      <w:pPr>
        <w:spacing w:line="276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proofErr w:type="spellStart"/>
      <w:r w:rsidRPr="00EE76B2">
        <w:rPr>
          <w:rFonts w:ascii="Times New Roman" w:hAnsi="Times New Roman" w:cs="Times New Roman"/>
          <w:i/>
          <w:iCs/>
          <w:sz w:val="22"/>
          <w:szCs w:val="22"/>
        </w:rPr>
        <w:t>This</w:t>
      </w:r>
      <w:proofErr w:type="spellEnd"/>
      <w:r w:rsidRPr="00EE76B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E76B2">
        <w:rPr>
          <w:rFonts w:ascii="Times New Roman" w:hAnsi="Times New Roman" w:cs="Times New Roman"/>
          <w:i/>
          <w:iCs/>
          <w:sz w:val="22"/>
          <w:szCs w:val="22"/>
        </w:rPr>
        <w:t>report</w:t>
      </w:r>
      <w:proofErr w:type="spellEnd"/>
      <w:r w:rsidRPr="00EE76B2">
        <w:rPr>
          <w:rFonts w:ascii="Times New Roman" w:hAnsi="Times New Roman" w:cs="Times New Roman"/>
          <w:i/>
          <w:iCs/>
          <w:sz w:val="22"/>
          <w:szCs w:val="22"/>
        </w:rPr>
        <w:t xml:space="preserve"> has </w:t>
      </w:r>
      <w:proofErr w:type="spellStart"/>
      <w:r w:rsidRPr="00EE76B2">
        <w:rPr>
          <w:rFonts w:ascii="Times New Roman" w:hAnsi="Times New Roman" w:cs="Times New Roman"/>
          <w:i/>
          <w:iCs/>
          <w:sz w:val="22"/>
          <w:szCs w:val="22"/>
        </w:rPr>
        <w:t>been</w:t>
      </w:r>
      <w:proofErr w:type="spellEnd"/>
      <w:r w:rsidRPr="00EE76B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E76B2">
        <w:rPr>
          <w:rFonts w:ascii="Times New Roman" w:hAnsi="Times New Roman" w:cs="Times New Roman"/>
          <w:i/>
          <w:iCs/>
          <w:sz w:val="22"/>
          <w:szCs w:val="22"/>
        </w:rPr>
        <w:t>prepared</w:t>
      </w:r>
      <w:proofErr w:type="spellEnd"/>
      <w:r w:rsidRPr="00EE76B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E76B2">
        <w:rPr>
          <w:rFonts w:ascii="Times New Roman" w:hAnsi="Times New Roman" w:cs="Times New Roman"/>
          <w:i/>
          <w:iCs/>
          <w:sz w:val="22"/>
          <w:szCs w:val="22"/>
        </w:rPr>
        <w:t>by</w:t>
      </w:r>
      <w:proofErr w:type="spellEnd"/>
      <w:r w:rsidRPr="00EE76B2">
        <w:rPr>
          <w:rFonts w:ascii="Times New Roman" w:hAnsi="Times New Roman" w:cs="Times New Roman"/>
          <w:i/>
          <w:iCs/>
          <w:sz w:val="22"/>
          <w:szCs w:val="22"/>
        </w:rPr>
        <w:t xml:space="preserve"> me </w:t>
      </w:r>
      <w:proofErr w:type="spellStart"/>
      <w:r w:rsidRPr="00EE76B2">
        <w:rPr>
          <w:rFonts w:ascii="Times New Roman" w:hAnsi="Times New Roman" w:cs="Times New Roman"/>
          <w:i/>
          <w:iCs/>
          <w:sz w:val="22"/>
          <w:szCs w:val="22"/>
        </w:rPr>
        <w:t>following</w:t>
      </w:r>
      <w:proofErr w:type="spellEnd"/>
      <w:r w:rsidRPr="00EE76B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E76B2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EE76B2">
        <w:rPr>
          <w:rFonts w:ascii="Times New Roman" w:hAnsi="Times New Roman" w:cs="Times New Roman"/>
          <w:i/>
          <w:iCs/>
          <w:sz w:val="22"/>
          <w:szCs w:val="22"/>
        </w:rPr>
        <w:t xml:space="preserve"> Online </w:t>
      </w:r>
      <w:proofErr w:type="spellStart"/>
      <w:r w:rsidRPr="00EE76B2">
        <w:rPr>
          <w:rFonts w:ascii="Times New Roman" w:hAnsi="Times New Roman" w:cs="Times New Roman"/>
          <w:i/>
          <w:iCs/>
          <w:sz w:val="22"/>
          <w:szCs w:val="22"/>
        </w:rPr>
        <w:t>Thesis</w:t>
      </w:r>
      <w:proofErr w:type="spellEnd"/>
      <w:r w:rsidRPr="00EE76B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E76B2">
        <w:rPr>
          <w:rFonts w:ascii="Times New Roman" w:hAnsi="Times New Roman" w:cs="Times New Roman"/>
          <w:i/>
          <w:iCs/>
          <w:sz w:val="22"/>
          <w:szCs w:val="22"/>
        </w:rPr>
        <w:t>Defense</w:t>
      </w:r>
      <w:proofErr w:type="spellEnd"/>
      <w:r w:rsidRPr="00EE76B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E76B2">
        <w:rPr>
          <w:rFonts w:ascii="Times New Roman" w:hAnsi="Times New Roman" w:cs="Times New Roman"/>
          <w:i/>
          <w:iCs/>
          <w:sz w:val="22"/>
          <w:szCs w:val="22"/>
        </w:rPr>
        <w:t>Examination</w:t>
      </w:r>
      <w:proofErr w:type="spellEnd"/>
      <w:r w:rsidRPr="00EE76B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E76B2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EE76B2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EE76B2">
        <w:rPr>
          <w:rFonts w:ascii="Times New Roman" w:hAnsi="Times New Roman" w:cs="Times New Roman"/>
          <w:i/>
          <w:iCs/>
          <w:sz w:val="22"/>
          <w:szCs w:val="22"/>
        </w:rPr>
        <w:t>after</w:t>
      </w:r>
      <w:proofErr w:type="spellEnd"/>
      <w:r w:rsidRPr="00EE76B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E76B2">
        <w:rPr>
          <w:rFonts w:ascii="Times New Roman" w:hAnsi="Times New Roman" w:cs="Times New Roman"/>
          <w:i/>
          <w:iCs/>
          <w:sz w:val="22"/>
          <w:szCs w:val="22"/>
        </w:rPr>
        <w:t>being</w:t>
      </w:r>
      <w:proofErr w:type="spellEnd"/>
      <w:r w:rsidRPr="00EE76B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E76B2">
        <w:rPr>
          <w:rFonts w:ascii="Times New Roman" w:hAnsi="Times New Roman" w:cs="Times New Roman"/>
          <w:i/>
          <w:iCs/>
          <w:sz w:val="22"/>
          <w:szCs w:val="22"/>
        </w:rPr>
        <w:t>signed</w:t>
      </w:r>
      <w:proofErr w:type="spellEnd"/>
      <w:r w:rsidRPr="00EE76B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E76B2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EE76B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E76B2">
        <w:rPr>
          <w:rFonts w:ascii="Times New Roman" w:hAnsi="Times New Roman" w:cs="Times New Roman"/>
          <w:i/>
          <w:iCs/>
          <w:sz w:val="22"/>
          <w:szCs w:val="22"/>
        </w:rPr>
        <w:t>scanned</w:t>
      </w:r>
      <w:proofErr w:type="spellEnd"/>
      <w:r w:rsidRPr="00EE76B2">
        <w:rPr>
          <w:rFonts w:ascii="Times New Roman" w:hAnsi="Times New Roman" w:cs="Times New Roman"/>
          <w:i/>
          <w:iCs/>
          <w:sz w:val="22"/>
          <w:szCs w:val="22"/>
        </w:rPr>
        <w:t xml:space="preserve">, has </w:t>
      </w:r>
      <w:proofErr w:type="spellStart"/>
      <w:r w:rsidRPr="00EE76B2">
        <w:rPr>
          <w:rFonts w:ascii="Times New Roman" w:hAnsi="Times New Roman" w:cs="Times New Roman"/>
          <w:i/>
          <w:iCs/>
          <w:sz w:val="22"/>
          <w:szCs w:val="22"/>
        </w:rPr>
        <w:t>been</w:t>
      </w:r>
      <w:proofErr w:type="spellEnd"/>
      <w:r w:rsidRPr="00EE76B2">
        <w:rPr>
          <w:rFonts w:ascii="Times New Roman" w:hAnsi="Times New Roman" w:cs="Times New Roman"/>
          <w:i/>
          <w:iCs/>
          <w:sz w:val="22"/>
          <w:szCs w:val="22"/>
        </w:rPr>
        <w:t xml:space="preserve"> sent </w:t>
      </w:r>
      <w:proofErr w:type="spellStart"/>
      <w:r w:rsidRPr="00EE76B2">
        <w:rPr>
          <w:rFonts w:ascii="Times New Roman" w:hAnsi="Times New Roman" w:cs="Times New Roman"/>
          <w:i/>
          <w:iCs/>
          <w:sz w:val="22"/>
          <w:szCs w:val="22"/>
        </w:rPr>
        <w:t>via</w:t>
      </w:r>
      <w:proofErr w:type="spellEnd"/>
      <w:r w:rsidRPr="00EE76B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E76B2">
        <w:rPr>
          <w:rFonts w:ascii="Times New Roman" w:hAnsi="Times New Roman" w:cs="Times New Roman"/>
          <w:i/>
          <w:iCs/>
          <w:sz w:val="22"/>
          <w:szCs w:val="22"/>
        </w:rPr>
        <w:t>my</w:t>
      </w:r>
      <w:proofErr w:type="spellEnd"/>
      <w:r w:rsidRPr="00EE76B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E76B2">
        <w:rPr>
          <w:rFonts w:ascii="Times New Roman" w:hAnsi="Times New Roman" w:cs="Times New Roman"/>
          <w:i/>
          <w:iCs/>
          <w:sz w:val="22"/>
          <w:szCs w:val="22"/>
        </w:rPr>
        <w:t>institutional</w:t>
      </w:r>
      <w:proofErr w:type="spellEnd"/>
      <w:r w:rsidRPr="00EE76B2">
        <w:rPr>
          <w:rFonts w:ascii="Times New Roman" w:hAnsi="Times New Roman" w:cs="Times New Roman"/>
          <w:i/>
          <w:iCs/>
          <w:sz w:val="22"/>
          <w:szCs w:val="22"/>
        </w:rPr>
        <w:t xml:space="preserve"> e-mail </w:t>
      </w:r>
      <w:proofErr w:type="spellStart"/>
      <w:r w:rsidRPr="00EE76B2">
        <w:rPr>
          <w:rFonts w:ascii="Times New Roman" w:hAnsi="Times New Roman" w:cs="Times New Roman"/>
          <w:i/>
          <w:iCs/>
          <w:sz w:val="22"/>
          <w:szCs w:val="22"/>
        </w:rPr>
        <w:t>address</w:t>
      </w:r>
      <w:proofErr w:type="spellEnd"/>
      <w:r w:rsidRPr="00EE76B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E76B2">
        <w:rPr>
          <w:rFonts w:ascii="Times New Roman" w:hAnsi="Times New Roman" w:cs="Times New Roman"/>
          <w:i/>
          <w:iCs/>
          <w:sz w:val="22"/>
          <w:szCs w:val="22"/>
        </w:rPr>
        <w:t>to</w:t>
      </w:r>
      <w:proofErr w:type="spellEnd"/>
      <w:r w:rsidRPr="00EE76B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E76B2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EE76B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E76B2">
        <w:rPr>
          <w:rFonts w:ascii="Times New Roman" w:hAnsi="Times New Roman" w:cs="Times New Roman"/>
          <w:i/>
          <w:iCs/>
          <w:sz w:val="22"/>
          <w:szCs w:val="22"/>
        </w:rPr>
        <w:t>institutional</w:t>
      </w:r>
      <w:proofErr w:type="spellEnd"/>
      <w:r w:rsidRPr="00EE76B2">
        <w:rPr>
          <w:rFonts w:ascii="Times New Roman" w:hAnsi="Times New Roman" w:cs="Times New Roman"/>
          <w:i/>
          <w:iCs/>
          <w:sz w:val="22"/>
          <w:szCs w:val="22"/>
        </w:rPr>
        <w:t xml:space="preserve"> e-mail </w:t>
      </w:r>
      <w:proofErr w:type="spellStart"/>
      <w:r w:rsidRPr="00EE76B2">
        <w:rPr>
          <w:rFonts w:ascii="Times New Roman" w:hAnsi="Times New Roman" w:cs="Times New Roman"/>
          <w:i/>
          <w:iCs/>
          <w:sz w:val="22"/>
          <w:szCs w:val="22"/>
        </w:rPr>
        <w:t>address</w:t>
      </w:r>
      <w:proofErr w:type="spellEnd"/>
      <w:r w:rsidRPr="00EE76B2">
        <w:rPr>
          <w:rFonts w:ascii="Times New Roman" w:hAnsi="Times New Roman" w:cs="Times New Roman"/>
          <w:i/>
          <w:iCs/>
          <w:sz w:val="22"/>
          <w:szCs w:val="22"/>
        </w:rPr>
        <w:t xml:space="preserve"> of </w:t>
      </w:r>
      <w:proofErr w:type="spellStart"/>
      <w:r w:rsidRPr="00EE76B2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EE76B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E76B2">
        <w:rPr>
          <w:rFonts w:ascii="Times New Roman" w:hAnsi="Times New Roman" w:cs="Times New Roman"/>
          <w:i/>
          <w:iCs/>
          <w:sz w:val="22"/>
          <w:szCs w:val="22"/>
        </w:rPr>
        <w:t>thesis</w:t>
      </w:r>
      <w:proofErr w:type="spellEnd"/>
      <w:r w:rsidRPr="00EE76B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EE76B2">
        <w:rPr>
          <w:rFonts w:ascii="Times New Roman" w:hAnsi="Times New Roman" w:cs="Times New Roman"/>
          <w:i/>
          <w:iCs/>
          <w:sz w:val="22"/>
          <w:szCs w:val="22"/>
        </w:rPr>
        <w:t>advisor</w:t>
      </w:r>
      <w:proofErr w:type="spellEnd"/>
      <w:r w:rsidRPr="00EE76B2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14:paraId="28081643" w14:textId="24AA57DA" w:rsidR="00D311CF" w:rsidRDefault="00D311CF" w:rsidP="00D311C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5F8FF71" w14:textId="55FA8A82" w:rsidR="00D311CF" w:rsidRPr="00D311CF" w:rsidRDefault="00D311CF" w:rsidP="00D311CF">
      <w:pPr>
        <w:spacing w:line="360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D311CF">
        <w:rPr>
          <w:rFonts w:ascii="Times New Roman" w:hAnsi="Times New Roman" w:cs="Times New Roman"/>
          <w:b/>
          <w:sz w:val="22"/>
          <w:szCs w:val="22"/>
        </w:rPr>
        <w:t>İMZA</w:t>
      </w:r>
      <w:r w:rsidR="00EE76B2" w:rsidRPr="00EE76B2">
        <w:rPr>
          <w:rFonts w:ascii="Times New Roman" w:hAnsi="Times New Roman" w:cs="Times New Roman"/>
          <w:bCs/>
          <w:i/>
          <w:iCs/>
          <w:sz w:val="22"/>
          <w:szCs w:val="22"/>
        </w:rPr>
        <w:t>/SIGNATURE</w:t>
      </w:r>
    </w:p>
    <w:p w14:paraId="6B0C6EF1" w14:textId="57AA2E2D" w:rsidR="003D3C22" w:rsidRDefault="00D311CF" w:rsidP="00D311C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Jüri Üyesinin Adı ve Soyadı]"/>
            </w:textInput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[Jüri Üyesinin Adı ve Soyadı]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 w:rsidR="00EE76B2">
        <w:rPr>
          <w:rFonts w:ascii="Times New Roman" w:hAnsi="Times New Roman" w:cs="Times New Roman"/>
          <w:sz w:val="20"/>
          <w:szCs w:val="20"/>
        </w:rPr>
        <w:t>/</w:t>
      </w:r>
      <w:r w:rsidR="00EE76B2" w:rsidRPr="00EE76B2">
        <w:rPr>
          <w:rFonts w:ascii="Times New Roman" w:hAnsi="Times New Roman" w:cs="Times New Roman"/>
          <w:i/>
          <w:iCs/>
          <w:sz w:val="20"/>
          <w:szCs w:val="20"/>
        </w:rPr>
        <w:t xml:space="preserve">[Name </w:t>
      </w:r>
      <w:proofErr w:type="spellStart"/>
      <w:r w:rsidR="00EE76B2" w:rsidRPr="00EE76B2">
        <w:rPr>
          <w:rFonts w:ascii="Times New Roman" w:hAnsi="Times New Roman" w:cs="Times New Roman"/>
          <w:i/>
          <w:iCs/>
          <w:sz w:val="20"/>
          <w:szCs w:val="20"/>
        </w:rPr>
        <w:t>and</w:t>
      </w:r>
      <w:proofErr w:type="spellEnd"/>
      <w:r w:rsidR="00EE76B2" w:rsidRPr="00EE76B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EE76B2" w:rsidRPr="00EE76B2">
        <w:rPr>
          <w:rFonts w:ascii="Times New Roman" w:hAnsi="Times New Roman" w:cs="Times New Roman"/>
          <w:i/>
          <w:iCs/>
          <w:sz w:val="20"/>
          <w:szCs w:val="20"/>
        </w:rPr>
        <w:t>Surname</w:t>
      </w:r>
      <w:proofErr w:type="spellEnd"/>
      <w:r w:rsidR="00EE76B2" w:rsidRPr="00EE76B2">
        <w:rPr>
          <w:rFonts w:ascii="Times New Roman" w:hAnsi="Times New Roman" w:cs="Times New Roman"/>
          <w:i/>
          <w:iCs/>
          <w:sz w:val="20"/>
          <w:szCs w:val="20"/>
        </w:rPr>
        <w:t xml:space="preserve"> of </w:t>
      </w:r>
      <w:proofErr w:type="spellStart"/>
      <w:r w:rsidR="00EE76B2" w:rsidRPr="00EE76B2">
        <w:rPr>
          <w:rFonts w:ascii="Times New Roman" w:hAnsi="Times New Roman" w:cs="Times New Roman"/>
          <w:i/>
          <w:iCs/>
          <w:sz w:val="20"/>
          <w:szCs w:val="20"/>
        </w:rPr>
        <w:t>Jury</w:t>
      </w:r>
      <w:proofErr w:type="spellEnd"/>
      <w:r w:rsidR="00EE76B2" w:rsidRPr="00EE76B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EE76B2" w:rsidRPr="00EE76B2">
        <w:rPr>
          <w:rFonts w:ascii="Times New Roman" w:hAnsi="Times New Roman" w:cs="Times New Roman"/>
          <w:i/>
          <w:iCs/>
          <w:sz w:val="20"/>
          <w:szCs w:val="20"/>
        </w:rPr>
        <w:t>Member</w:t>
      </w:r>
      <w:proofErr w:type="spellEnd"/>
      <w:r w:rsidR="00EE76B2" w:rsidRPr="00EE76B2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p w14:paraId="10C57CD9" w14:textId="50AB2BE6" w:rsidR="00D311CF" w:rsidRPr="00134BFA" w:rsidRDefault="00D311CF" w:rsidP="00D311CF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Jüri Başkanı/Jüri Üyesi/Tez Danışmanı]"/>
            </w:textInput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[Jüri Başkanı/Jüri Üyesi/Tez Danışmanı]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 w:rsidR="00EE76B2">
        <w:rPr>
          <w:rFonts w:ascii="Times New Roman" w:hAnsi="Times New Roman" w:cs="Times New Roman"/>
          <w:sz w:val="20"/>
          <w:szCs w:val="20"/>
        </w:rPr>
        <w:t>/</w:t>
      </w:r>
      <w:r w:rsidR="00EE76B2" w:rsidRPr="00EE76B2">
        <w:rPr>
          <w:rFonts w:ascii="Times New Roman" w:hAnsi="Times New Roman" w:cs="Times New Roman"/>
          <w:i/>
          <w:iCs/>
          <w:sz w:val="20"/>
          <w:szCs w:val="20"/>
        </w:rPr>
        <w:t xml:space="preserve">[Chair of </w:t>
      </w:r>
      <w:proofErr w:type="spellStart"/>
      <w:r w:rsidR="00EE76B2" w:rsidRPr="00EE76B2">
        <w:rPr>
          <w:rFonts w:ascii="Times New Roman" w:hAnsi="Times New Roman" w:cs="Times New Roman"/>
          <w:i/>
          <w:iCs/>
          <w:sz w:val="20"/>
          <w:szCs w:val="20"/>
        </w:rPr>
        <w:t>the</w:t>
      </w:r>
      <w:proofErr w:type="spellEnd"/>
      <w:r w:rsidR="00EE76B2" w:rsidRPr="00EE76B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EE76B2" w:rsidRPr="00EE76B2">
        <w:rPr>
          <w:rFonts w:ascii="Times New Roman" w:hAnsi="Times New Roman" w:cs="Times New Roman"/>
          <w:i/>
          <w:iCs/>
          <w:sz w:val="20"/>
          <w:szCs w:val="20"/>
        </w:rPr>
        <w:t>Jury</w:t>
      </w:r>
      <w:proofErr w:type="spellEnd"/>
      <w:r w:rsidR="00EE76B2" w:rsidRPr="00EE76B2">
        <w:rPr>
          <w:rFonts w:ascii="Times New Roman" w:hAnsi="Times New Roman" w:cs="Times New Roman"/>
          <w:i/>
          <w:iCs/>
          <w:sz w:val="20"/>
          <w:szCs w:val="20"/>
        </w:rPr>
        <w:t xml:space="preserve"> / </w:t>
      </w:r>
      <w:proofErr w:type="spellStart"/>
      <w:r w:rsidR="00EE76B2" w:rsidRPr="00EE76B2">
        <w:rPr>
          <w:rFonts w:ascii="Times New Roman" w:hAnsi="Times New Roman" w:cs="Times New Roman"/>
          <w:i/>
          <w:iCs/>
          <w:sz w:val="20"/>
          <w:szCs w:val="20"/>
        </w:rPr>
        <w:t>Jury</w:t>
      </w:r>
      <w:proofErr w:type="spellEnd"/>
      <w:r w:rsidR="00EE76B2" w:rsidRPr="00EE76B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EE76B2" w:rsidRPr="00EE76B2">
        <w:rPr>
          <w:rFonts w:ascii="Times New Roman" w:hAnsi="Times New Roman" w:cs="Times New Roman"/>
          <w:i/>
          <w:iCs/>
          <w:sz w:val="20"/>
          <w:szCs w:val="20"/>
        </w:rPr>
        <w:t>Member</w:t>
      </w:r>
      <w:proofErr w:type="spellEnd"/>
      <w:r w:rsidR="00EE76B2" w:rsidRPr="00EE76B2">
        <w:rPr>
          <w:rFonts w:ascii="Times New Roman" w:hAnsi="Times New Roman" w:cs="Times New Roman"/>
          <w:i/>
          <w:iCs/>
          <w:sz w:val="20"/>
          <w:szCs w:val="20"/>
        </w:rPr>
        <w:t xml:space="preserve"> / </w:t>
      </w:r>
      <w:proofErr w:type="spellStart"/>
      <w:r w:rsidR="00EE76B2" w:rsidRPr="00EE76B2">
        <w:rPr>
          <w:rFonts w:ascii="Times New Roman" w:hAnsi="Times New Roman" w:cs="Times New Roman"/>
          <w:i/>
          <w:iCs/>
          <w:sz w:val="20"/>
          <w:szCs w:val="20"/>
        </w:rPr>
        <w:t>Thesis</w:t>
      </w:r>
      <w:proofErr w:type="spellEnd"/>
      <w:r w:rsidR="00EE76B2" w:rsidRPr="00EE76B2">
        <w:rPr>
          <w:rFonts w:ascii="Times New Roman" w:hAnsi="Times New Roman" w:cs="Times New Roman"/>
          <w:i/>
          <w:iCs/>
          <w:sz w:val="20"/>
          <w:szCs w:val="20"/>
        </w:rPr>
        <w:t xml:space="preserve"> Advisor]</w:t>
      </w:r>
    </w:p>
    <w:p w14:paraId="17D4ADC4" w14:textId="4D8B83E8" w:rsidR="007159FF" w:rsidRPr="00134BFA" w:rsidRDefault="005A6855" w:rsidP="005A6855">
      <w:pPr>
        <w:tabs>
          <w:tab w:val="left" w:pos="238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4E040703" w14:textId="39CA1FB6" w:rsidR="0041501F" w:rsidRPr="00CB62E4" w:rsidRDefault="0041501F" w:rsidP="00B5029E">
      <w:pPr>
        <w:spacing w:line="360" w:lineRule="auto"/>
        <w:rPr>
          <w:sz w:val="15"/>
        </w:rPr>
      </w:pPr>
    </w:p>
    <w:sectPr w:rsidR="0041501F" w:rsidRPr="00CB62E4" w:rsidSect="00713D4A">
      <w:headerReference w:type="default" r:id="rId7"/>
      <w:footerReference w:type="default" r:id="rId8"/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03479" w14:textId="77777777" w:rsidR="007D00E5" w:rsidRDefault="007D00E5">
      <w:r>
        <w:separator/>
      </w:r>
    </w:p>
  </w:endnote>
  <w:endnote w:type="continuationSeparator" w:id="0">
    <w:p w14:paraId="57A663BC" w14:textId="77777777" w:rsidR="007D00E5" w:rsidRDefault="007D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E6369" w14:textId="77777777" w:rsidR="00EE76B2" w:rsidRDefault="00D311CF" w:rsidP="00D311CF">
    <w:pPr>
      <w:pStyle w:val="metin"/>
      <w:spacing w:before="0" w:beforeAutospacing="0" w:after="0" w:afterAutospacing="0" w:line="240" w:lineRule="atLeast"/>
      <w:ind w:left="-426"/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t>*Karara ilişkin “Onay Kutusu” çift tıklanarak işaretleme yapılabilir.</w:t>
    </w:r>
  </w:p>
  <w:p w14:paraId="7D4CD56B" w14:textId="07B3966C" w:rsidR="00D311CF" w:rsidRDefault="00EE76B2" w:rsidP="00D311CF">
    <w:pPr>
      <w:pStyle w:val="metin"/>
      <w:spacing w:before="0" w:beforeAutospacing="0" w:after="0" w:afterAutospacing="0" w:line="240" w:lineRule="atLeast"/>
      <w:ind w:left="-426"/>
      <w:jc w:val="both"/>
      <w:rPr>
        <w:color w:val="000000"/>
        <w:sz w:val="18"/>
        <w:szCs w:val="18"/>
      </w:rPr>
    </w:pPr>
    <w:r w:rsidRPr="00EE76B2">
      <w:rPr>
        <w:i/>
        <w:iCs/>
        <w:color w:val="000000"/>
        <w:sz w:val="18"/>
        <w:szCs w:val="18"/>
      </w:rPr>
      <w:t>*</w:t>
    </w:r>
    <w:proofErr w:type="spellStart"/>
    <w:r w:rsidRPr="00EE76B2">
      <w:rPr>
        <w:i/>
        <w:iCs/>
        <w:color w:val="000000"/>
        <w:sz w:val="18"/>
        <w:szCs w:val="18"/>
      </w:rPr>
      <w:t>The</w:t>
    </w:r>
    <w:proofErr w:type="spellEnd"/>
    <w:r w:rsidRPr="00EE76B2">
      <w:rPr>
        <w:i/>
        <w:iCs/>
        <w:color w:val="000000"/>
        <w:sz w:val="18"/>
        <w:szCs w:val="18"/>
      </w:rPr>
      <w:t xml:space="preserve"> </w:t>
    </w:r>
    <w:proofErr w:type="spellStart"/>
    <w:r w:rsidRPr="00EE76B2">
      <w:rPr>
        <w:i/>
        <w:iCs/>
        <w:color w:val="000000"/>
        <w:sz w:val="18"/>
        <w:szCs w:val="18"/>
      </w:rPr>
      <w:t>relevant</w:t>
    </w:r>
    <w:proofErr w:type="spellEnd"/>
    <w:r w:rsidRPr="00EE76B2">
      <w:rPr>
        <w:i/>
        <w:iCs/>
        <w:color w:val="000000"/>
        <w:sz w:val="18"/>
        <w:szCs w:val="18"/>
      </w:rPr>
      <w:t xml:space="preserve"> </w:t>
    </w:r>
    <w:proofErr w:type="spellStart"/>
    <w:r w:rsidRPr="00EE76B2">
      <w:rPr>
        <w:i/>
        <w:iCs/>
        <w:color w:val="000000"/>
        <w:sz w:val="18"/>
        <w:szCs w:val="18"/>
      </w:rPr>
      <w:t>decision</w:t>
    </w:r>
    <w:proofErr w:type="spellEnd"/>
    <w:r w:rsidRPr="00EE76B2">
      <w:rPr>
        <w:i/>
        <w:iCs/>
        <w:color w:val="000000"/>
        <w:sz w:val="18"/>
        <w:szCs w:val="18"/>
      </w:rPr>
      <w:t xml:space="preserve"> </w:t>
    </w:r>
    <w:proofErr w:type="spellStart"/>
    <w:r w:rsidRPr="00EE76B2">
      <w:rPr>
        <w:i/>
        <w:iCs/>
        <w:color w:val="000000"/>
        <w:sz w:val="18"/>
        <w:szCs w:val="18"/>
      </w:rPr>
      <w:t>box</w:t>
    </w:r>
    <w:proofErr w:type="spellEnd"/>
    <w:r w:rsidRPr="00EE76B2">
      <w:rPr>
        <w:i/>
        <w:iCs/>
        <w:color w:val="000000"/>
        <w:sz w:val="18"/>
        <w:szCs w:val="18"/>
      </w:rPr>
      <w:t xml:space="preserve"> can be </w:t>
    </w:r>
    <w:proofErr w:type="spellStart"/>
    <w:r w:rsidRPr="00EE76B2">
      <w:rPr>
        <w:i/>
        <w:iCs/>
        <w:color w:val="000000"/>
        <w:sz w:val="18"/>
        <w:szCs w:val="18"/>
      </w:rPr>
      <w:t>selected</w:t>
    </w:r>
    <w:proofErr w:type="spellEnd"/>
    <w:r w:rsidRPr="00EE76B2">
      <w:rPr>
        <w:i/>
        <w:iCs/>
        <w:color w:val="000000"/>
        <w:sz w:val="18"/>
        <w:szCs w:val="18"/>
      </w:rPr>
      <w:t xml:space="preserve"> </w:t>
    </w:r>
    <w:proofErr w:type="spellStart"/>
    <w:r w:rsidRPr="00EE76B2">
      <w:rPr>
        <w:i/>
        <w:iCs/>
        <w:color w:val="000000"/>
        <w:sz w:val="18"/>
        <w:szCs w:val="18"/>
      </w:rPr>
      <w:t>by</w:t>
    </w:r>
    <w:proofErr w:type="spellEnd"/>
    <w:r w:rsidRPr="00EE76B2">
      <w:rPr>
        <w:i/>
        <w:iCs/>
        <w:color w:val="000000"/>
        <w:sz w:val="18"/>
        <w:szCs w:val="18"/>
      </w:rPr>
      <w:t xml:space="preserve"> </w:t>
    </w:r>
    <w:proofErr w:type="spellStart"/>
    <w:r w:rsidRPr="00EE76B2">
      <w:rPr>
        <w:i/>
        <w:iCs/>
        <w:color w:val="000000"/>
        <w:sz w:val="18"/>
        <w:szCs w:val="18"/>
      </w:rPr>
      <w:t>double-clicking</w:t>
    </w:r>
    <w:proofErr w:type="spellEnd"/>
    <w:r w:rsidRPr="00EE76B2">
      <w:rPr>
        <w:i/>
        <w:iCs/>
        <w:color w:val="000000"/>
        <w:sz w:val="18"/>
        <w:szCs w:val="18"/>
      </w:rPr>
      <w:t>.</w:t>
    </w:r>
  </w:p>
  <w:p w14:paraId="16AC8B3F" w14:textId="77777777" w:rsidR="00EE76B2" w:rsidRDefault="008830D8" w:rsidP="00EE76B2">
    <w:pPr>
      <w:pStyle w:val="metin"/>
      <w:spacing w:before="0" w:beforeAutospacing="0" w:after="0" w:afterAutospacing="0" w:line="240" w:lineRule="atLeast"/>
      <w:ind w:left="-284" w:hanging="142"/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**Çevrimiçi Tez Savunma Sınavı “Ret” kararı ile sonuçlanan öğrenci için süreçler, Alanya Üniversitesi Lisansüstü Eğitim – Öğretim ve Sınav Yönetmeliği, Madde </w:t>
    </w:r>
    <w:r w:rsidR="007416D1">
      <w:rPr>
        <w:color w:val="000000"/>
        <w:sz w:val="18"/>
        <w:szCs w:val="18"/>
      </w:rPr>
      <w:t>9 kapsamında</w:t>
    </w:r>
    <w:r>
      <w:rPr>
        <w:color w:val="000000"/>
        <w:sz w:val="18"/>
        <w:szCs w:val="18"/>
      </w:rPr>
      <w:t xml:space="preserve"> yürütülür.</w:t>
    </w:r>
    <w:r w:rsidR="00EE76B2">
      <w:rPr>
        <w:color w:val="000000"/>
        <w:sz w:val="18"/>
        <w:szCs w:val="18"/>
      </w:rPr>
      <w:t xml:space="preserve"> </w:t>
    </w:r>
  </w:p>
  <w:p w14:paraId="63318303" w14:textId="265B4681" w:rsidR="0041501F" w:rsidRPr="00EE76B2" w:rsidRDefault="00EE76B2" w:rsidP="00EE76B2">
    <w:pPr>
      <w:pStyle w:val="metin"/>
      <w:spacing w:before="0" w:beforeAutospacing="0" w:after="0" w:afterAutospacing="0" w:line="240" w:lineRule="atLeast"/>
      <w:ind w:left="-284" w:hanging="142"/>
      <w:jc w:val="both"/>
      <w:rPr>
        <w:color w:val="000000"/>
        <w:sz w:val="18"/>
        <w:szCs w:val="18"/>
      </w:rPr>
    </w:pPr>
    <w:r>
      <w:rPr>
        <w:i/>
        <w:iCs/>
        <w:color w:val="000000"/>
        <w:sz w:val="18"/>
        <w:szCs w:val="18"/>
      </w:rPr>
      <w:t>*</w:t>
    </w:r>
    <w:r w:rsidRPr="00EE76B2">
      <w:rPr>
        <w:i/>
        <w:iCs/>
        <w:color w:val="000000"/>
        <w:sz w:val="18"/>
        <w:szCs w:val="18"/>
      </w:rPr>
      <w:t>*</w:t>
    </w:r>
    <w:proofErr w:type="spellStart"/>
    <w:r w:rsidRPr="00EE76B2">
      <w:rPr>
        <w:i/>
        <w:iCs/>
        <w:color w:val="000000"/>
        <w:sz w:val="18"/>
        <w:szCs w:val="18"/>
      </w:rPr>
      <w:t>For</w:t>
    </w:r>
    <w:proofErr w:type="spellEnd"/>
    <w:r w:rsidRPr="00EE76B2">
      <w:rPr>
        <w:i/>
        <w:iCs/>
        <w:color w:val="000000"/>
        <w:sz w:val="18"/>
        <w:szCs w:val="18"/>
      </w:rPr>
      <w:t xml:space="preserve"> </w:t>
    </w:r>
    <w:proofErr w:type="spellStart"/>
    <w:r w:rsidRPr="00EE76B2">
      <w:rPr>
        <w:i/>
        <w:iCs/>
        <w:color w:val="000000"/>
        <w:sz w:val="18"/>
        <w:szCs w:val="18"/>
      </w:rPr>
      <w:t>students</w:t>
    </w:r>
    <w:proofErr w:type="spellEnd"/>
    <w:r w:rsidRPr="00EE76B2">
      <w:rPr>
        <w:i/>
        <w:iCs/>
        <w:color w:val="000000"/>
        <w:sz w:val="18"/>
        <w:szCs w:val="18"/>
      </w:rPr>
      <w:t xml:space="preserve"> </w:t>
    </w:r>
    <w:proofErr w:type="spellStart"/>
    <w:r w:rsidRPr="00EE76B2">
      <w:rPr>
        <w:i/>
        <w:iCs/>
        <w:color w:val="000000"/>
        <w:sz w:val="18"/>
        <w:szCs w:val="18"/>
      </w:rPr>
      <w:t>whose</w:t>
    </w:r>
    <w:proofErr w:type="spellEnd"/>
    <w:r w:rsidRPr="00EE76B2">
      <w:rPr>
        <w:i/>
        <w:iCs/>
        <w:color w:val="000000"/>
        <w:sz w:val="18"/>
        <w:szCs w:val="18"/>
      </w:rPr>
      <w:t xml:space="preserve"> Online </w:t>
    </w:r>
    <w:proofErr w:type="spellStart"/>
    <w:r w:rsidRPr="00EE76B2">
      <w:rPr>
        <w:i/>
        <w:iCs/>
        <w:color w:val="000000"/>
        <w:sz w:val="18"/>
        <w:szCs w:val="18"/>
      </w:rPr>
      <w:t>Thesis</w:t>
    </w:r>
    <w:proofErr w:type="spellEnd"/>
    <w:r w:rsidRPr="00EE76B2">
      <w:rPr>
        <w:i/>
        <w:iCs/>
        <w:color w:val="000000"/>
        <w:sz w:val="18"/>
        <w:szCs w:val="18"/>
      </w:rPr>
      <w:t xml:space="preserve"> </w:t>
    </w:r>
    <w:proofErr w:type="spellStart"/>
    <w:r w:rsidRPr="00EE76B2">
      <w:rPr>
        <w:i/>
        <w:iCs/>
        <w:color w:val="000000"/>
        <w:sz w:val="18"/>
        <w:szCs w:val="18"/>
      </w:rPr>
      <w:t>Defense</w:t>
    </w:r>
    <w:proofErr w:type="spellEnd"/>
    <w:r w:rsidRPr="00EE76B2">
      <w:rPr>
        <w:i/>
        <w:iCs/>
        <w:color w:val="000000"/>
        <w:sz w:val="18"/>
        <w:szCs w:val="18"/>
      </w:rPr>
      <w:t xml:space="preserve"> </w:t>
    </w:r>
    <w:proofErr w:type="spellStart"/>
    <w:r w:rsidRPr="00EE76B2">
      <w:rPr>
        <w:i/>
        <w:iCs/>
        <w:color w:val="000000"/>
        <w:sz w:val="18"/>
        <w:szCs w:val="18"/>
      </w:rPr>
      <w:t>Examination</w:t>
    </w:r>
    <w:proofErr w:type="spellEnd"/>
    <w:r w:rsidRPr="00EE76B2">
      <w:rPr>
        <w:i/>
        <w:iCs/>
        <w:color w:val="000000"/>
        <w:sz w:val="18"/>
        <w:szCs w:val="18"/>
      </w:rPr>
      <w:t xml:space="preserve"> </w:t>
    </w:r>
    <w:proofErr w:type="spellStart"/>
    <w:r w:rsidRPr="00EE76B2">
      <w:rPr>
        <w:i/>
        <w:iCs/>
        <w:color w:val="000000"/>
        <w:sz w:val="18"/>
        <w:szCs w:val="18"/>
      </w:rPr>
      <w:t>results</w:t>
    </w:r>
    <w:proofErr w:type="spellEnd"/>
    <w:r w:rsidRPr="00EE76B2">
      <w:rPr>
        <w:i/>
        <w:iCs/>
        <w:color w:val="000000"/>
        <w:sz w:val="18"/>
        <w:szCs w:val="18"/>
      </w:rPr>
      <w:t xml:space="preserve"> in </w:t>
    </w:r>
    <w:proofErr w:type="spellStart"/>
    <w:r w:rsidRPr="00EE76B2">
      <w:rPr>
        <w:i/>
        <w:iCs/>
        <w:color w:val="000000"/>
        <w:sz w:val="18"/>
        <w:szCs w:val="18"/>
      </w:rPr>
      <w:t>Rejection</w:t>
    </w:r>
    <w:proofErr w:type="spellEnd"/>
    <w:r w:rsidRPr="00EE76B2">
      <w:rPr>
        <w:i/>
        <w:iCs/>
        <w:color w:val="000000"/>
        <w:sz w:val="18"/>
        <w:szCs w:val="18"/>
      </w:rPr>
      <w:t xml:space="preserve">, </w:t>
    </w:r>
    <w:proofErr w:type="spellStart"/>
    <w:r w:rsidRPr="00EE76B2">
      <w:rPr>
        <w:i/>
        <w:iCs/>
        <w:color w:val="000000"/>
        <w:sz w:val="18"/>
        <w:szCs w:val="18"/>
      </w:rPr>
      <w:t>the</w:t>
    </w:r>
    <w:proofErr w:type="spellEnd"/>
    <w:r w:rsidRPr="00EE76B2">
      <w:rPr>
        <w:i/>
        <w:iCs/>
        <w:color w:val="000000"/>
        <w:sz w:val="18"/>
        <w:szCs w:val="18"/>
      </w:rPr>
      <w:t xml:space="preserve"> </w:t>
    </w:r>
    <w:proofErr w:type="spellStart"/>
    <w:r w:rsidRPr="00EE76B2">
      <w:rPr>
        <w:i/>
        <w:iCs/>
        <w:color w:val="000000"/>
        <w:sz w:val="18"/>
        <w:szCs w:val="18"/>
      </w:rPr>
      <w:t>procedures</w:t>
    </w:r>
    <w:proofErr w:type="spellEnd"/>
    <w:r w:rsidRPr="00EE76B2">
      <w:rPr>
        <w:i/>
        <w:iCs/>
        <w:color w:val="000000"/>
        <w:sz w:val="18"/>
        <w:szCs w:val="18"/>
      </w:rPr>
      <w:t xml:space="preserve"> </w:t>
    </w:r>
    <w:proofErr w:type="spellStart"/>
    <w:r w:rsidRPr="00EE76B2">
      <w:rPr>
        <w:i/>
        <w:iCs/>
        <w:color w:val="000000"/>
        <w:sz w:val="18"/>
        <w:szCs w:val="18"/>
      </w:rPr>
      <w:t>shall</w:t>
    </w:r>
    <w:proofErr w:type="spellEnd"/>
    <w:r w:rsidRPr="00EE76B2">
      <w:rPr>
        <w:i/>
        <w:iCs/>
        <w:color w:val="000000"/>
        <w:sz w:val="18"/>
        <w:szCs w:val="18"/>
      </w:rPr>
      <w:t xml:space="preserve"> be </w:t>
    </w:r>
    <w:proofErr w:type="spellStart"/>
    <w:r w:rsidRPr="00EE76B2">
      <w:rPr>
        <w:i/>
        <w:iCs/>
        <w:color w:val="000000"/>
        <w:sz w:val="18"/>
        <w:szCs w:val="18"/>
      </w:rPr>
      <w:t>carried</w:t>
    </w:r>
    <w:proofErr w:type="spellEnd"/>
    <w:r w:rsidRPr="00EE76B2">
      <w:rPr>
        <w:i/>
        <w:iCs/>
        <w:color w:val="000000"/>
        <w:sz w:val="18"/>
        <w:szCs w:val="18"/>
      </w:rPr>
      <w:t xml:space="preserve"> </w:t>
    </w:r>
    <w:proofErr w:type="spellStart"/>
    <w:r w:rsidRPr="00EE76B2">
      <w:rPr>
        <w:i/>
        <w:iCs/>
        <w:color w:val="000000"/>
        <w:sz w:val="18"/>
        <w:szCs w:val="18"/>
      </w:rPr>
      <w:t>out</w:t>
    </w:r>
    <w:proofErr w:type="spellEnd"/>
    <w:r w:rsidRPr="00EE76B2">
      <w:rPr>
        <w:i/>
        <w:iCs/>
        <w:color w:val="000000"/>
        <w:sz w:val="18"/>
        <w:szCs w:val="18"/>
      </w:rPr>
      <w:t xml:space="preserve"> in </w:t>
    </w:r>
    <w:proofErr w:type="spellStart"/>
    <w:r w:rsidRPr="00EE76B2">
      <w:rPr>
        <w:i/>
        <w:iCs/>
        <w:color w:val="000000"/>
        <w:sz w:val="18"/>
        <w:szCs w:val="18"/>
      </w:rPr>
      <w:t>accordance</w:t>
    </w:r>
    <w:proofErr w:type="spellEnd"/>
    <w:r w:rsidRPr="00EE76B2">
      <w:rPr>
        <w:i/>
        <w:iCs/>
        <w:color w:val="000000"/>
        <w:sz w:val="18"/>
        <w:szCs w:val="18"/>
      </w:rPr>
      <w:t xml:space="preserve"> </w:t>
    </w:r>
    <w:proofErr w:type="spellStart"/>
    <w:r w:rsidRPr="00EE76B2">
      <w:rPr>
        <w:i/>
        <w:iCs/>
        <w:color w:val="000000"/>
        <w:sz w:val="18"/>
        <w:szCs w:val="18"/>
      </w:rPr>
      <w:t>with</w:t>
    </w:r>
    <w:proofErr w:type="spellEnd"/>
    <w:r w:rsidRPr="00EE76B2">
      <w:rPr>
        <w:i/>
        <w:iCs/>
        <w:color w:val="000000"/>
        <w:sz w:val="18"/>
        <w:szCs w:val="18"/>
      </w:rPr>
      <w:t xml:space="preserve"> </w:t>
    </w:r>
    <w:proofErr w:type="spellStart"/>
    <w:r w:rsidRPr="00EE76B2">
      <w:rPr>
        <w:i/>
        <w:iCs/>
        <w:color w:val="000000"/>
        <w:sz w:val="18"/>
        <w:szCs w:val="18"/>
      </w:rPr>
      <w:t>Article</w:t>
    </w:r>
    <w:proofErr w:type="spellEnd"/>
    <w:r w:rsidRPr="00EE76B2">
      <w:rPr>
        <w:i/>
        <w:iCs/>
        <w:color w:val="000000"/>
        <w:sz w:val="18"/>
        <w:szCs w:val="18"/>
      </w:rPr>
      <w:t xml:space="preserve"> 9 of </w:t>
    </w:r>
    <w:proofErr w:type="spellStart"/>
    <w:r w:rsidRPr="00EE76B2">
      <w:rPr>
        <w:i/>
        <w:iCs/>
        <w:color w:val="000000"/>
        <w:sz w:val="18"/>
        <w:szCs w:val="18"/>
      </w:rPr>
      <w:t>the</w:t>
    </w:r>
    <w:proofErr w:type="spellEnd"/>
    <w:r w:rsidRPr="00EE76B2">
      <w:rPr>
        <w:i/>
        <w:iCs/>
        <w:color w:val="000000"/>
        <w:sz w:val="18"/>
        <w:szCs w:val="18"/>
      </w:rPr>
      <w:t xml:space="preserve"> Alanya </w:t>
    </w:r>
    <w:proofErr w:type="spellStart"/>
    <w:r w:rsidRPr="00EE76B2">
      <w:rPr>
        <w:i/>
        <w:iCs/>
        <w:color w:val="000000"/>
        <w:sz w:val="18"/>
        <w:szCs w:val="18"/>
      </w:rPr>
      <w:t>University</w:t>
    </w:r>
    <w:proofErr w:type="spellEnd"/>
    <w:r w:rsidRPr="00EE76B2">
      <w:rPr>
        <w:i/>
        <w:iCs/>
        <w:color w:val="000000"/>
        <w:sz w:val="18"/>
        <w:szCs w:val="18"/>
      </w:rPr>
      <w:t xml:space="preserve"> </w:t>
    </w:r>
    <w:proofErr w:type="spellStart"/>
    <w:r w:rsidRPr="00EE76B2">
      <w:rPr>
        <w:i/>
        <w:iCs/>
        <w:color w:val="000000"/>
        <w:sz w:val="18"/>
        <w:szCs w:val="18"/>
      </w:rPr>
      <w:t>Graduate</w:t>
    </w:r>
    <w:proofErr w:type="spellEnd"/>
    <w:r w:rsidRPr="00EE76B2">
      <w:rPr>
        <w:i/>
        <w:iCs/>
        <w:color w:val="000000"/>
        <w:sz w:val="18"/>
        <w:szCs w:val="18"/>
      </w:rPr>
      <w:t xml:space="preserve"> </w:t>
    </w:r>
    <w:proofErr w:type="spellStart"/>
    <w:r w:rsidRPr="00EE76B2">
      <w:rPr>
        <w:i/>
        <w:iCs/>
        <w:color w:val="000000"/>
        <w:sz w:val="18"/>
        <w:szCs w:val="18"/>
      </w:rPr>
      <w:t>Education</w:t>
    </w:r>
    <w:proofErr w:type="spellEnd"/>
    <w:r w:rsidRPr="00EE76B2">
      <w:rPr>
        <w:i/>
        <w:iCs/>
        <w:color w:val="000000"/>
        <w:sz w:val="18"/>
        <w:szCs w:val="18"/>
      </w:rPr>
      <w:t xml:space="preserve"> </w:t>
    </w:r>
    <w:proofErr w:type="spellStart"/>
    <w:r w:rsidRPr="00EE76B2">
      <w:rPr>
        <w:i/>
        <w:iCs/>
        <w:color w:val="000000"/>
        <w:sz w:val="18"/>
        <w:szCs w:val="18"/>
      </w:rPr>
      <w:t>and</w:t>
    </w:r>
    <w:proofErr w:type="spellEnd"/>
    <w:r w:rsidRPr="00EE76B2">
      <w:rPr>
        <w:i/>
        <w:iCs/>
        <w:color w:val="000000"/>
        <w:sz w:val="18"/>
        <w:szCs w:val="18"/>
      </w:rPr>
      <w:t xml:space="preserve"> </w:t>
    </w:r>
    <w:proofErr w:type="spellStart"/>
    <w:r w:rsidRPr="00EE76B2">
      <w:rPr>
        <w:i/>
        <w:iCs/>
        <w:color w:val="000000"/>
        <w:sz w:val="18"/>
        <w:szCs w:val="18"/>
      </w:rPr>
      <w:t>Examination</w:t>
    </w:r>
    <w:proofErr w:type="spellEnd"/>
    <w:r w:rsidRPr="00EE76B2">
      <w:rPr>
        <w:i/>
        <w:iCs/>
        <w:color w:val="000000"/>
        <w:sz w:val="18"/>
        <w:szCs w:val="18"/>
      </w:rPr>
      <w:t xml:space="preserve"> </w:t>
    </w:r>
    <w:proofErr w:type="spellStart"/>
    <w:r w:rsidRPr="00EE76B2">
      <w:rPr>
        <w:i/>
        <w:iCs/>
        <w:color w:val="000000"/>
        <w:sz w:val="18"/>
        <w:szCs w:val="18"/>
      </w:rPr>
      <w:t>Regulations</w:t>
    </w:r>
    <w:proofErr w:type="spellEnd"/>
    <w:r w:rsidRPr="00EE76B2">
      <w:rPr>
        <w:i/>
        <w:iCs/>
        <w:color w:val="000000"/>
        <w:sz w:val="18"/>
        <w:szCs w:val="18"/>
      </w:rPr>
      <w:t>.**</w:t>
    </w:r>
  </w:p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2835"/>
      <w:gridCol w:w="3106"/>
      <w:gridCol w:w="3113"/>
    </w:tblGrid>
    <w:tr w:rsidR="00904762" w:rsidRPr="005A2964" w14:paraId="1128912C" w14:textId="77777777" w:rsidTr="00D20CD0">
      <w:trPr>
        <w:trHeight w:val="241"/>
      </w:trPr>
      <w:tc>
        <w:tcPr>
          <w:tcW w:w="1565" w:type="pct"/>
          <w:vAlign w:val="center"/>
        </w:tcPr>
        <w:p w14:paraId="19457C8E" w14:textId="77777777" w:rsidR="00904762" w:rsidRPr="005A2964" w:rsidRDefault="00904762" w:rsidP="00904762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19C80531" w14:textId="77777777" w:rsidR="00904762" w:rsidRPr="005A2964" w:rsidRDefault="00904762" w:rsidP="00904762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297BE5B8" w14:textId="77777777" w:rsidR="00904762" w:rsidRPr="005A2964" w:rsidRDefault="00904762" w:rsidP="00904762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904762" w:rsidRPr="005A2964" w14:paraId="1C61F506" w14:textId="77777777" w:rsidTr="00D20CD0">
      <w:trPr>
        <w:trHeight w:val="251"/>
      </w:trPr>
      <w:tc>
        <w:tcPr>
          <w:tcW w:w="1565" w:type="pct"/>
          <w:vAlign w:val="center"/>
        </w:tcPr>
        <w:p w14:paraId="5C5609D8" w14:textId="77777777" w:rsidR="00904762" w:rsidRPr="005A2964" w:rsidRDefault="00904762" w:rsidP="00904762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14:paraId="6BC47A88" w14:textId="77777777" w:rsidR="00904762" w:rsidRPr="005A2964" w:rsidRDefault="00904762" w:rsidP="00904762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6B9DB627" w14:textId="77777777" w:rsidR="00904762" w:rsidRPr="005A2964" w:rsidRDefault="00904762" w:rsidP="00904762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7501AE95" w14:textId="77777777" w:rsidR="00904762" w:rsidRDefault="00904762" w:rsidP="00904762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5C938E4D" w14:textId="77777777" w:rsidR="00904762" w:rsidRPr="001C0345" w:rsidRDefault="00904762" w:rsidP="00904762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23C709B3" w14:textId="77777777" w:rsidR="00904762" w:rsidRDefault="007D00E5" w:rsidP="00904762">
    <w:pPr>
      <w:pStyle w:val="AltBilgi"/>
      <w:jc w:val="center"/>
      <w:rPr>
        <w:sz w:val="16"/>
        <w:szCs w:val="16"/>
      </w:rPr>
    </w:pPr>
    <w:hyperlink r:id="rId1" w:history="1">
      <w:r w:rsidR="00904762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904762" w:rsidRPr="001C0345">
      <w:rPr>
        <w:color w:val="000000" w:themeColor="text1"/>
        <w:sz w:val="16"/>
        <w:szCs w:val="16"/>
      </w:rPr>
      <w:t xml:space="preserve"> </w:t>
    </w:r>
    <w:r w:rsidR="00904762" w:rsidRPr="001C0345">
      <w:rPr>
        <w:sz w:val="16"/>
        <w:szCs w:val="16"/>
      </w:rPr>
      <w:t>TEL: +90 242 513 69 69 / 3500 (santral) FAKS: +90 242 513 69 66</w:t>
    </w:r>
  </w:p>
  <w:p w14:paraId="35C97347" w14:textId="50BB045D" w:rsidR="008830D8" w:rsidRPr="00904762" w:rsidRDefault="00904762" w:rsidP="00904762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EB483" w14:textId="77777777" w:rsidR="007D00E5" w:rsidRDefault="007D00E5">
      <w:r>
        <w:separator/>
      </w:r>
    </w:p>
  </w:footnote>
  <w:footnote w:type="continuationSeparator" w:id="0">
    <w:p w14:paraId="0CB6AA12" w14:textId="77777777" w:rsidR="007D00E5" w:rsidRDefault="007D0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1696"/>
      <w:gridCol w:w="5805"/>
      <w:gridCol w:w="1425"/>
      <w:gridCol w:w="1134"/>
    </w:tblGrid>
    <w:tr w:rsidR="00904762" w:rsidRPr="005A2964" w14:paraId="7003A483" w14:textId="77777777" w:rsidTr="0048216F">
      <w:trPr>
        <w:trHeight w:val="284"/>
        <w:jc w:val="center"/>
      </w:trPr>
      <w:tc>
        <w:tcPr>
          <w:tcW w:w="1696" w:type="dxa"/>
          <w:vMerge w:val="restart"/>
          <w:vAlign w:val="center"/>
        </w:tcPr>
        <w:p w14:paraId="6B131C6E" w14:textId="51BB5BBC" w:rsidR="00904762" w:rsidRPr="005A2964" w:rsidRDefault="00904762" w:rsidP="00904762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 w:rsidRPr="005A2964">
            <w:rPr>
              <w:rFonts w:ascii="Cambria" w:hAnsi="Cambria"/>
              <w:noProof/>
              <w:sz w:val="16"/>
              <w:szCs w:val="16"/>
              <w:lang w:bidi="ne-NP"/>
            </w:rPr>
            <w:drawing>
              <wp:inline distT="0" distB="0" distL="0" distR="0" wp14:anchorId="498D3322" wp14:editId="48EF7CA3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5" w:type="dxa"/>
          <w:vMerge w:val="restart"/>
          <w:vAlign w:val="center"/>
        </w:tcPr>
        <w:p w14:paraId="19D4E160" w14:textId="77777777" w:rsidR="0048216F" w:rsidRDefault="00A80F96" w:rsidP="0048216F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33C3D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  <w:r w:rsidR="00087BAE" w:rsidRPr="00233C3D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904762" w:rsidRPr="00233C3D">
            <w:rPr>
              <w:rFonts w:ascii="Times New Roman" w:hAnsi="Times New Roman" w:cs="Times New Roman"/>
              <w:b/>
              <w:sz w:val="24"/>
              <w:szCs w:val="24"/>
            </w:rPr>
            <w:t>ALANYA ÜNİVERSİTESİ</w:t>
          </w:r>
        </w:p>
        <w:p w14:paraId="4E940B46" w14:textId="06377D77" w:rsidR="00904762" w:rsidRPr="0048216F" w:rsidRDefault="00904762" w:rsidP="0048216F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8216F">
            <w:rPr>
              <w:rFonts w:ascii="Times New Roman" w:hAnsi="Times New Roman" w:cs="Times New Roman"/>
              <w:b/>
              <w:sz w:val="20"/>
              <w:szCs w:val="20"/>
            </w:rPr>
            <w:t>LİSANSÜSTÜ EĞİTİM ENSTİTÜSÜ</w:t>
          </w:r>
        </w:p>
        <w:p w14:paraId="208158D2" w14:textId="77777777" w:rsidR="00904762" w:rsidRPr="00233C3D" w:rsidRDefault="00904762" w:rsidP="00087BAE">
          <w:pPr>
            <w:spacing w:line="276" w:lineRule="auto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233C3D">
            <w:rPr>
              <w:rFonts w:ascii="Times New Roman" w:hAnsi="Times New Roman" w:cs="Times New Roman"/>
              <w:bCs/>
              <w:sz w:val="20"/>
              <w:szCs w:val="20"/>
            </w:rPr>
            <w:t>ÇEVRİMİÇİ TEZ SAVUNMA SINAVINA İLİŞKİN</w:t>
          </w:r>
        </w:p>
        <w:p w14:paraId="3E6E13EE" w14:textId="77777777" w:rsidR="00904762" w:rsidRDefault="00904762" w:rsidP="00087BAE">
          <w:pPr>
            <w:spacing w:line="276" w:lineRule="auto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233C3D">
            <w:rPr>
              <w:rFonts w:ascii="Times New Roman" w:hAnsi="Times New Roman" w:cs="Times New Roman"/>
              <w:bCs/>
              <w:sz w:val="20"/>
              <w:szCs w:val="20"/>
            </w:rPr>
            <w:t>JÜRİ ÜYESİ SINAV SONUÇ TUTANAĞI</w:t>
          </w:r>
        </w:p>
        <w:p w14:paraId="70B7F381" w14:textId="77777777" w:rsidR="00EE76B2" w:rsidRPr="00EE76B2" w:rsidRDefault="00EE76B2" w:rsidP="00EE76B2">
          <w:pPr>
            <w:spacing w:line="276" w:lineRule="auto"/>
            <w:jc w:val="center"/>
            <w:rPr>
              <w:rFonts w:ascii="Times New Roman" w:hAnsi="Times New Roman" w:cs="Times New Roman"/>
              <w:bCs/>
              <w:i/>
              <w:iCs/>
              <w:sz w:val="20"/>
              <w:szCs w:val="20"/>
            </w:rPr>
          </w:pPr>
          <w:r w:rsidRPr="00EE76B2">
            <w:rPr>
              <w:rFonts w:ascii="Times New Roman" w:hAnsi="Times New Roman" w:cs="Times New Roman"/>
              <w:bCs/>
              <w:i/>
              <w:iCs/>
              <w:sz w:val="20"/>
              <w:szCs w:val="20"/>
            </w:rPr>
            <w:t>ONLINE THESIS DEFENSE EXAMINATION</w:t>
          </w:r>
        </w:p>
        <w:p w14:paraId="64126548" w14:textId="5C05A1C2" w:rsidR="00EE76B2" w:rsidRPr="00087BAE" w:rsidRDefault="00EE76B2" w:rsidP="00EE76B2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EE76B2">
            <w:rPr>
              <w:rFonts w:ascii="Times New Roman" w:hAnsi="Times New Roman" w:cs="Times New Roman"/>
              <w:bCs/>
              <w:i/>
              <w:iCs/>
              <w:sz w:val="20"/>
              <w:szCs w:val="20"/>
            </w:rPr>
            <w:t>JURY MEMBER EVALUATION REPORT</w:t>
          </w:r>
        </w:p>
      </w:tc>
      <w:tc>
        <w:tcPr>
          <w:tcW w:w="1425" w:type="dxa"/>
          <w:vAlign w:val="center"/>
        </w:tcPr>
        <w:p w14:paraId="30C458D1" w14:textId="77777777" w:rsidR="00904762" w:rsidRPr="005A2964" w:rsidRDefault="00904762" w:rsidP="00904762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779025B6" w14:textId="53899F5C" w:rsidR="00904762" w:rsidRPr="005A2964" w:rsidRDefault="00904762" w:rsidP="00904762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>
            <w:rPr>
              <w:spacing w:val="-5"/>
              <w:sz w:val="16"/>
            </w:rPr>
            <w:t>079</w:t>
          </w:r>
        </w:p>
      </w:tc>
    </w:tr>
    <w:tr w:rsidR="00904762" w:rsidRPr="005A2964" w14:paraId="3E319A9B" w14:textId="77777777" w:rsidTr="0048216F">
      <w:trPr>
        <w:trHeight w:val="284"/>
        <w:jc w:val="center"/>
      </w:trPr>
      <w:tc>
        <w:tcPr>
          <w:tcW w:w="1696" w:type="dxa"/>
          <w:vMerge/>
        </w:tcPr>
        <w:p w14:paraId="56CB16EC" w14:textId="77777777" w:rsidR="00904762" w:rsidRPr="005A2964" w:rsidRDefault="00904762" w:rsidP="00904762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805" w:type="dxa"/>
          <w:vMerge/>
        </w:tcPr>
        <w:p w14:paraId="483B33C6" w14:textId="77777777" w:rsidR="00904762" w:rsidRPr="005A2964" w:rsidRDefault="00904762" w:rsidP="00904762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223E1D2E" w14:textId="77777777" w:rsidR="00904762" w:rsidRPr="005A2964" w:rsidRDefault="00904762" w:rsidP="00904762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43F236EA" w14:textId="77777777" w:rsidR="00904762" w:rsidRPr="005A2964" w:rsidRDefault="00904762" w:rsidP="00904762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01.01.2023</w:t>
          </w:r>
        </w:p>
      </w:tc>
    </w:tr>
    <w:tr w:rsidR="00904762" w:rsidRPr="005A2964" w14:paraId="74E0F2B9" w14:textId="77777777" w:rsidTr="0048216F">
      <w:trPr>
        <w:trHeight w:val="284"/>
        <w:jc w:val="center"/>
      </w:trPr>
      <w:tc>
        <w:tcPr>
          <w:tcW w:w="1696" w:type="dxa"/>
          <w:vMerge/>
        </w:tcPr>
        <w:p w14:paraId="1004FFDB" w14:textId="77777777" w:rsidR="00904762" w:rsidRPr="005A2964" w:rsidRDefault="00904762" w:rsidP="00904762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805" w:type="dxa"/>
          <w:vMerge/>
        </w:tcPr>
        <w:p w14:paraId="2AD83C57" w14:textId="77777777" w:rsidR="00904762" w:rsidRPr="005A2964" w:rsidRDefault="00904762" w:rsidP="00904762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448FAFE5" w14:textId="77777777" w:rsidR="00904762" w:rsidRPr="005A2964" w:rsidRDefault="00904762" w:rsidP="00904762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575BB94F" w14:textId="77777777" w:rsidR="00904762" w:rsidRPr="005A2964" w:rsidRDefault="00904762" w:rsidP="00904762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14.05.2026</w:t>
          </w:r>
        </w:p>
      </w:tc>
    </w:tr>
    <w:tr w:rsidR="00904762" w:rsidRPr="005A2964" w14:paraId="031AD799" w14:textId="77777777" w:rsidTr="0048216F">
      <w:trPr>
        <w:trHeight w:val="284"/>
        <w:jc w:val="center"/>
      </w:trPr>
      <w:tc>
        <w:tcPr>
          <w:tcW w:w="1696" w:type="dxa"/>
          <w:vMerge/>
        </w:tcPr>
        <w:p w14:paraId="74CC9A0A" w14:textId="77777777" w:rsidR="00904762" w:rsidRPr="005A2964" w:rsidRDefault="00904762" w:rsidP="00904762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805" w:type="dxa"/>
          <w:vMerge/>
        </w:tcPr>
        <w:p w14:paraId="683E7521" w14:textId="77777777" w:rsidR="00904762" w:rsidRPr="005A2964" w:rsidRDefault="00904762" w:rsidP="00904762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3F206ACD" w14:textId="77777777" w:rsidR="00904762" w:rsidRPr="005A2964" w:rsidRDefault="00904762" w:rsidP="00904762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59ADFEF5" w14:textId="77777777" w:rsidR="00904762" w:rsidRPr="005A2964" w:rsidRDefault="00904762" w:rsidP="00904762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02</w:t>
          </w:r>
        </w:p>
      </w:tc>
    </w:tr>
    <w:tr w:rsidR="00904762" w:rsidRPr="005A2964" w14:paraId="643B1478" w14:textId="77777777" w:rsidTr="0048216F">
      <w:trPr>
        <w:trHeight w:val="284"/>
        <w:jc w:val="center"/>
      </w:trPr>
      <w:tc>
        <w:tcPr>
          <w:tcW w:w="1696" w:type="dxa"/>
          <w:vMerge/>
        </w:tcPr>
        <w:p w14:paraId="37CDACD9" w14:textId="77777777" w:rsidR="00904762" w:rsidRPr="005A2964" w:rsidRDefault="00904762" w:rsidP="00904762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805" w:type="dxa"/>
          <w:vMerge/>
        </w:tcPr>
        <w:p w14:paraId="686CD760" w14:textId="77777777" w:rsidR="00904762" w:rsidRPr="005A2964" w:rsidRDefault="00904762" w:rsidP="00904762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328F66DA" w14:textId="77777777" w:rsidR="00904762" w:rsidRPr="005A2964" w:rsidRDefault="00904762" w:rsidP="00904762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42697F07" w14:textId="774C4AA4" w:rsidR="00904762" w:rsidRPr="005A2964" w:rsidRDefault="00904762" w:rsidP="00904762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EE76B2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EE76B2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14:paraId="13501388" w14:textId="77777777" w:rsidR="00904762" w:rsidRDefault="0090476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47C23"/>
    <w:multiLevelType w:val="hybridMultilevel"/>
    <w:tmpl w:val="D7EC075C"/>
    <w:lvl w:ilvl="0" w:tplc="15E8D51A">
      <w:start w:val="2019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AD4"/>
    <w:rsid w:val="00044381"/>
    <w:rsid w:val="0006166D"/>
    <w:rsid w:val="000801AA"/>
    <w:rsid w:val="00087BAE"/>
    <w:rsid w:val="00097D91"/>
    <w:rsid w:val="00131AD5"/>
    <w:rsid w:val="00134BFA"/>
    <w:rsid w:val="00161B76"/>
    <w:rsid w:val="001C7E89"/>
    <w:rsid w:val="001E795B"/>
    <w:rsid w:val="00206368"/>
    <w:rsid w:val="0021206C"/>
    <w:rsid w:val="00226192"/>
    <w:rsid w:val="00233C3D"/>
    <w:rsid w:val="00267FEE"/>
    <w:rsid w:val="00296631"/>
    <w:rsid w:val="002A67E6"/>
    <w:rsid w:val="002C0539"/>
    <w:rsid w:val="002D24FE"/>
    <w:rsid w:val="00321E90"/>
    <w:rsid w:val="00327376"/>
    <w:rsid w:val="00327F40"/>
    <w:rsid w:val="003A7AD4"/>
    <w:rsid w:val="003D3C22"/>
    <w:rsid w:val="003E42F9"/>
    <w:rsid w:val="003F0A31"/>
    <w:rsid w:val="00413468"/>
    <w:rsid w:val="0041501F"/>
    <w:rsid w:val="00417FB0"/>
    <w:rsid w:val="00473D22"/>
    <w:rsid w:val="00477069"/>
    <w:rsid w:val="0048216F"/>
    <w:rsid w:val="004A50AE"/>
    <w:rsid w:val="004B1DE5"/>
    <w:rsid w:val="004B72B3"/>
    <w:rsid w:val="00503AB9"/>
    <w:rsid w:val="005206BE"/>
    <w:rsid w:val="005621BC"/>
    <w:rsid w:val="00584DAA"/>
    <w:rsid w:val="0058635E"/>
    <w:rsid w:val="005942BE"/>
    <w:rsid w:val="005A6855"/>
    <w:rsid w:val="005B6936"/>
    <w:rsid w:val="005D1EF3"/>
    <w:rsid w:val="00603D03"/>
    <w:rsid w:val="006115D3"/>
    <w:rsid w:val="006162D5"/>
    <w:rsid w:val="00661E1A"/>
    <w:rsid w:val="00681A2C"/>
    <w:rsid w:val="00692F5B"/>
    <w:rsid w:val="006B705A"/>
    <w:rsid w:val="006C6D00"/>
    <w:rsid w:val="006D030C"/>
    <w:rsid w:val="006E03FF"/>
    <w:rsid w:val="006F7685"/>
    <w:rsid w:val="00700069"/>
    <w:rsid w:val="00713D4A"/>
    <w:rsid w:val="007159FF"/>
    <w:rsid w:val="00721603"/>
    <w:rsid w:val="007416D1"/>
    <w:rsid w:val="00760659"/>
    <w:rsid w:val="007A46D6"/>
    <w:rsid w:val="007A5115"/>
    <w:rsid w:val="007B050C"/>
    <w:rsid w:val="007B4DDD"/>
    <w:rsid w:val="007C4643"/>
    <w:rsid w:val="007D00E5"/>
    <w:rsid w:val="007D3798"/>
    <w:rsid w:val="007D7309"/>
    <w:rsid w:val="00810D0A"/>
    <w:rsid w:val="008135FD"/>
    <w:rsid w:val="00835F0E"/>
    <w:rsid w:val="00843D30"/>
    <w:rsid w:val="008830D8"/>
    <w:rsid w:val="00886AA8"/>
    <w:rsid w:val="00904762"/>
    <w:rsid w:val="00930522"/>
    <w:rsid w:val="00951E70"/>
    <w:rsid w:val="00976D9E"/>
    <w:rsid w:val="009B7C54"/>
    <w:rsid w:val="009C5264"/>
    <w:rsid w:val="00A155EA"/>
    <w:rsid w:val="00A50D17"/>
    <w:rsid w:val="00A53374"/>
    <w:rsid w:val="00A56B16"/>
    <w:rsid w:val="00A67DB3"/>
    <w:rsid w:val="00A80F96"/>
    <w:rsid w:val="00A87D9C"/>
    <w:rsid w:val="00AB0EB6"/>
    <w:rsid w:val="00AE2FBC"/>
    <w:rsid w:val="00B05ED7"/>
    <w:rsid w:val="00B413DF"/>
    <w:rsid w:val="00B5029E"/>
    <w:rsid w:val="00B53373"/>
    <w:rsid w:val="00B6088F"/>
    <w:rsid w:val="00B80928"/>
    <w:rsid w:val="00BB0228"/>
    <w:rsid w:val="00BB15C7"/>
    <w:rsid w:val="00BC6AB6"/>
    <w:rsid w:val="00BE0C9D"/>
    <w:rsid w:val="00BF1420"/>
    <w:rsid w:val="00C35BEF"/>
    <w:rsid w:val="00C55FD5"/>
    <w:rsid w:val="00C61691"/>
    <w:rsid w:val="00C65CDE"/>
    <w:rsid w:val="00C84387"/>
    <w:rsid w:val="00CA6E8D"/>
    <w:rsid w:val="00CB62E4"/>
    <w:rsid w:val="00CC22BE"/>
    <w:rsid w:val="00D01465"/>
    <w:rsid w:val="00D02E85"/>
    <w:rsid w:val="00D04496"/>
    <w:rsid w:val="00D311CF"/>
    <w:rsid w:val="00D526F5"/>
    <w:rsid w:val="00D80D51"/>
    <w:rsid w:val="00DC7800"/>
    <w:rsid w:val="00DE02FC"/>
    <w:rsid w:val="00E07345"/>
    <w:rsid w:val="00E368E6"/>
    <w:rsid w:val="00E72FB7"/>
    <w:rsid w:val="00EB20B7"/>
    <w:rsid w:val="00EE76B2"/>
    <w:rsid w:val="00F0644F"/>
    <w:rsid w:val="00F267C3"/>
    <w:rsid w:val="00F4559A"/>
    <w:rsid w:val="00F636E3"/>
    <w:rsid w:val="00F742C0"/>
    <w:rsid w:val="00FA17CF"/>
    <w:rsid w:val="00FC184C"/>
    <w:rsid w:val="00FF00C0"/>
    <w:rsid w:val="00FF4250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CBA4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E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nhideWhenUsed/>
    <w:rsid w:val="00661E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1E1A"/>
  </w:style>
  <w:style w:type="paragraph" w:styleId="stBilgi">
    <w:name w:val="header"/>
    <w:basedOn w:val="Normal"/>
    <w:link w:val="stBilgiChar"/>
    <w:uiPriority w:val="99"/>
    <w:unhideWhenUsed/>
    <w:rsid w:val="003E42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E42F9"/>
  </w:style>
  <w:style w:type="paragraph" w:customStyle="1" w:styleId="metin">
    <w:name w:val="metin"/>
    <w:basedOn w:val="Normal"/>
    <w:rsid w:val="000616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904762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904762"/>
    <w:rPr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904762"/>
    <w:rPr>
      <w:sz w:val="22"/>
      <w:szCs w:val="22"/>
    </w:rPr>
  </w:style>
  <w:style w:type="table" w:customStyle="1" w:styleId="TabloKlavuzu2">
    <w:name w:val="Tablo Kılavuzu2"/>
    <w:basedOn w:val="NormalTablo"/>
    <w:next w:val="TabloKlavuzu"/>
    <w:uiPriority w:val="59"/>
    <w:rsid w:val="00904762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047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3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Gülden Kılıç</cp:lastModifiedBy>
  <cp:revision>8</cp:revision>
  <cp:lastPrinted>2019-01-17T12:10:00Z</cp:lastPrinted>
  <dcterms:created xsi:type="dcterms:W3CDTF">2023-04-20T07:40:00Z</dcterms:created>
  <dcterms:modified xsi:type="dcterms:W3CDTF">2026-04-30T12:10:00Z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422d6f4e-a879-4323-962d-70f6310a5ce8</vt:lpwstr>
  </property>
</Properties>
</file>